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64B" w14:textId="62B48745" w:rsidR="00485D5D" w:rsidRPr="00DF0D05" w:rsidRDefault="00B141A3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DF0D0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ПОРЯДОК ДЕННИЙ</w:t>
      </w:r>
    </w:p>
    <w:p w14:paraId="0AF26038" w14:textId="77777777" w:rsidR="00DC133B" w:rsidRPr="00DF0D05" w:rsidRDefault="00EC70E2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DF0D0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сімдесят </w:t>
      </w:r>
      <w:r w:rsidR="00C66937" w:rsidRPr="00DF0D0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сьомої</w:t>
      </w:r>
      <w:r w:rsidR="000F0932" w:rsidRPr="00DF0D0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Pr="00DF0D0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сесії</w:t>
      </w:r>
      <w:r w:rsidR="00621AD4" w:rsidRPr="00DF0D0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485D5D" w:rsidRPr="00DF0D0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Хорольської міської ради восьмого скликання</w:t>
      </w:r>
    </w:p>
    <w:p w14:paraId="2D38D11D" w14:textId="3C757EDD" w:rsidR="00EC70E2" w:rsidRPr="00DF0D05" w:rsidRDefault="00621AD4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DF0D0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від </w:t>
      </w:r>
      <w:r w:rsidR="00292131" w:rsidRPr="00DF0D0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24 грудня </w:t>
      </w:r>
      <w:r w:rsidR="00485D5D" w:rsidRPr="00DF0D0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2025</w:t>
      </w:r>
      <w:r w:rsidR="004A43C6" w:rsidRPr="00DF0D0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року</w:t>
      </w:r>
    </w:p>
    <w:p w14:paraId="4C13EB72" w14:textId="65247E95" w:rsidR="00C95E98" w:rsidRPr="00DF0D05" w:rsidRDefault="00C95E98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14:paraId="4C726F46" w14:textId="77777777" w:rsidR="00FE48DC" w:rsidRPr="00DF0D05" w:rsidRDefault="00FE48DC" w:rsidP="00FE48DC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b/>
          <w:i/>
          <w:iCs/>
          <w:color w:val="000000"/>
          <w:sz w:val="26"/>
          <w:szCs w:val="26"/>
          <w:lang w:val="uk-UA"/>
        </w:rPr>
      </w:pPr>
      <w:r w:rsidRPr="00DF0D05">
        <w:rPr>
          <w:b/>
          <w:i/>
          <w:iCs/>
          <w:color w:val="000000"/>
          <w:sz w:val="26"/>
          <w:szCs w:val="26"/>
          <w:lang w:val="uk-UA"/>
        </w:rPr>
        <w:t>Про депутатський запит Прядка О.В.</w:t>
      </w:r>
    </w:p>
    <w:p w14:paraId="5D23A95E" w14:textId="699F5C4C" w:rsidR="00FE48DC" w:rsidRPr="00DF0D05" w:rsidRDefault="00FE48DC" w:rsidP="00FE48D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iCs/>
          <w:color w:val="000000"/>
          <w:sz w:val="26"/>
          <w:szCs w:val="26"/>
          <w:lang w:val="uk-UA"/>
        </w:rPr>
      </w:pPr>
      <w:r w:rsidRPr="00DF0D05">
        <w:rPr>
          <w:bCs/>
          <w:i/>
          <w:iCs/>
          <w:color w:val="000000"/>
          <w:sz w:val="26"/>
          <w:szCs w:val="26"/>
          <w:lang w:val="uk-UA"/>
        </w:rPr>
        <w:t>Доповідає: Прядко О.В. – депутат Хорольської міської ради 8 скликання.</w:t>
      </w:r>
    </w:p>
    <w:p w14:paraId="4BC08E8B" w14:textId="433F5A59" w:rsidR="0010734B" w:rsidRPr="00DF0D05" w:rsidRDefault="0010734B" w:rsidP="0010734B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rPr>
          <w:rFonts w:eastAsia="Times New Roman"/>
          <w:i/>
          <w:iCs/>
          <w:sz w:val="26"/>
          <w:szCs w:val="26"/>
          <w:bdr w:val="none" w:sz="0" w:space="0" w:color="auto" w:frame="1"/>
          <w:lang w:eastAsia="uk-UA"/>
        </w:rPr>
      </w:pPr>
      <w:r w:rsidRPr="00DF0D05">
        <w:rPr>
          <w:rFonts w:eastAsia="Calibri"/>
          <w:i/>
          <w:iCs/>
          <w:sz w:val="26"/>
          <w:szCs w:val="26"/>
        </w:rPr>
        <w:t xml:space="preserve">Про </w:t>
      </w:r>
      <w:r w:rsidRPr="00DF0D05">
        <w:rPr>
          <w:i/>
          <w:iCs/>
          <w:sz w:val="26"/>
          <w:szCs w:val="26"/>
          <w:lang w:bidi="en-US"/>
        </w:rPr>
        <w:t xml:space="preserve">дострокове припинення повноважень старости </w:t>
      </w:r>
      <w:proofErr w:type="spellStart"/>
      <w:r w:rsidRPr="00DF0D05">
        <w:rPr>
          <w:i/>
          <w:iCs/>
          <w:sz w:val="26"/>
          <w:szCs w:val="26"/>
          <w:lang w:bidi="en-US"/>
        </w:rPr>
        <w:t>Вишняківського</w:t>
      </w:r>
      <w:proofErr w:type="spellEnd"/>
      <w:r w:rsidRPr="00DF0D05">
        <w:rPr>
          <w:i/>
          <w:iCs/>
          <w:sz w:val="26"/>
          <w:szCs w:val="26"/>
          <w:lang w:bidi="en-US"/>
        </w:rPr>
        <w:t xml:space="preserve"> </w:t>
      </w:r>
      <w:proofErr w:type="spellStart"/>
      <w:r w:rsidRPr="00DF0D05">
        <w:rPr>
          <w:i/>
          <w:iCs/>
          <w:sz w:val="26"/>
          <w:szCs w:val="26"/>
          <w:lang w:bidi="en-US"/>
        </w:rPr>
        <w:t>старостинського</w:t>
      </w:r>
      <w:proofErr w:type="spellEnd"/>
      <w:r w:rsidRPr="00DF0D05">
        <w:rPr>
          <w:i/>
          <w:iCs/>
          <w:sz w:val="26"/>
          <w:szCs w:val="26"/>
          <w:lang w:bidi="en-US"/>
        </w:rPr>
        <w:t xml:space="preserve"> округу  та звільнення Вовка Анатолія Івановича із займаної посади.</w:t>
      </w:r>
    </w:p>
    <w:p w14:paraId="3529422A" w14:textId="77777777" w:rsidR="0010734B" w:rsidRPr="00DF0D05" w:rsidRDefault="0010734B" w:rsidP="0010734B">
      <w:pPr>
        <w:pStyle w:val="ab"/>
        <w:ind w:left="0" w:firstLine="709"/>
        <w:jc w:val="both"/>
        <w:rPr>
          <w:i/>
          <w:iCs/>
          <w:sz w:val="26"/>
          <w:szCs w:val="26"/>
          <w:lang w:val="uk-UA"/>
        </w:rPr>
      </w:pPr>
      <w:r w:rsidRPr="00DF0D05">
        <w:rPr>
          <w:i/>
          <w:iCs/>
          <w:sz w:val="26"/>
          <w:szCs w:val="26"/>
          <w:lang w:val="uk-UA"/>
        </w:rPr>
        <w:t xml:space="preserve">Доповідає: Бибик В.В. – </w:t>
      </w:r>
      <w:proofErr w:type="spellStart"/>
      <w:r w:rsidRPr="00DF0D05">
        <w:rPr>
          <w:i/>
          <w:iCs/>
          <w:sz w:val="26"/>
          <w:szCs w:val="26"/>
          <w:lang w:val="uk-UA"/>
        </w:rPr>
        <w:t>т.в.о</w:t>
      </w:r>
      <w:proofErr w:type="spellEnd"/>
      <w:r w:rsidRPr="00DF0D05">
        <w:rPr>
          <w:i/>
          <w:iCs/>
          <w:sz w:val="26"/>
          <w:szCs w:val="26"/>
          <w:lang w:val="uk-UA"/>
        </w:rPr>
        <w:t>. начальника відділу правового забезпечення та утримання персоналу виконавчого комітету Хорольської міської ради.</w:t>
      </w:r>
    </w:p>
    <w:p w14:paraId="07EFACCA" w14:textId="77777777" w:rsidR="0086313E" w:rsidRPr="00DF0D05" w:rsidRDefault="0086313E" w:rsidP="0086313E">
      <w:pPr>
        <w:pStyle w:val="ab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  <w:i/>
          <w:iCs/>
          <w:sz w:val="26"/>
          <w:szCs w:val="26"/>
          <w:lang w:val="uk-UA"/>
        </w:rPr>
      </w:pPr>
      <w:r w:rsidRPr="00DF0D05">
        <w:rPr>
          <w:b/>
          <w:bCs/>
          <w:i/>
          <w:iCs/>
          <w:sz w:val="26"/>
          <w:szCs w:val="26"/>
          <w:lang w:val="uk-UA"/>
        </w:rPr>
        <w:t xml:space="preserve">Про внесення змін та </w:t>
      </w:r>
      <w:r w:rsidRPr="00DF0D05">
        <w:rPr>
          <w:b/>
          <w:i/>
          <w:iCs/>
          <w:sz w:val="26"/>
          <w:szCs w:val="26"/>
          <w:lang w:val="uk-UA"/>
        </w:rPr>
        <w:t>доповнень</w:t>
      </w:r>
      <w:r w:rsidRPr="00DF0D05">
        <w:rPr>
          <w:b/>
          <w:bCs/>
          <w:i/>
          <w:iCs/>
          <w:sz w:val="26"/>
          <w:szCs w:val="26"/>
          <w:lang w:val="uk-UA"/>
        </w:rPr>
        <w:t xml:space="preserve">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14:paraId="10C4783C" w14:textId="3C359928" w:rsidR="0086313E" w:rsidRPr="00DF0D05" w:rsidRDefault="0086313E" w:rsidP="00863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</w:pPr>
      <w:r w:rsidRPr="00DF0D05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Доповідає: </w:t>
      </w:r>
      <w:r w:rsidR="00C65376" w:rsidRPr="00DF0D05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Захарова Т.В. – головний спеціаліст  відділу </w:t>
      </w:r>
      <w:r w:rsidRPr="00DF0D05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 xml:space="preserve"> економічного розвитку та інвестицій виконавчого комітету Хорольської міської ради. </w:t>
      </w:r>
    </w:p>
    <w:p w14:paraId="5F3484FF" w14:textId="77777777" w:rsidR="0086313E" w:rsidRPr="00DF0D05" w:rsidRDefault="0086313E" w:rsidP="00E55603">
      <w:pPr>
        <w:pStyle w:val="ab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bCs/>
          <w:sz w:val="26"/>
          <w:szCs w:val="26"/>
        </w:rPr>
      </w:pPr>
      <w:r w:rsidRPr="00DF0D05">
        <w:rPr>
          <w:b/>
          <w:bCs/>
          <w:sz w:val="26"/>
          <w:szCs w:val="26"/>
          <w:lang w:val="uk-UA"/>
        </w:rPr>
        <w:t>Про внесення змін та доповнень до Програми профілактики правопорушень та боротьби із злочинністю на території Хорольської міської ради на 2023-2025</w:t>
      </w:r>
      <w:r w:rsidRPr="00DF0D05">
        <w:rPr>
          <w:b/>
          <w:bCs/>
          <w:sz w:val="26"/>
          <w:szCs w:val="26"/>
        </w:rPr>
        <w:t xml:space="preserve"> роки</w:t>
      </w:r>
      <w:r w:rsidRPr="00DF0D05">
        <w:rPr>
          <w:b/>
          <w:bCs/>
          <w:sz w:val="26"/>
          <w:szCs w:val="26"/>
          <w:lang w:val="uk-UA"/>
        </w:rPr>
        <w:t>.</w:t>
      </w:r>
    </w:p>
    <w:p w14:paraId="7CDF267D" w14:textId="75F9C2A2" w:rsidR="0086313E" w:rsidRPr="00DF0D05" w:rsidRDefault="0086313E" w:rsidP="0086313E">
      <w:pPr>
        <w:pStyle w:val="ae"/>
        <w:rPr>
          <w:b w:val="0"/>
          <w:bCs w:val="0"/>
          <w:sz w:val="26"/>
          <w:szCs w:val="26"/>
          <w:lang w:eastAsia="ru-RU"/>
        </w:rPr>
      </w:pPr>
      <w:r w:rsidRPr="00DF0D05">
        <w:rPr>
          <w:b w:val="0"/>
          <w:bCs w:val="0"/>
          <w:sz w:val="26"/>
          <w:szCs w:val="26"/>
          <w:lang w:eastAsia="ru-RU"/>
        </w:rPr>
        <w:t xml:space="preserve">Доповідає: </w:t>
      </w:r>
      <w:r w:rsidR="00C65376" w:rsidRPr="00DF0D05">
        <w:rPr>
          <w:rFonts w:eastAsia="Times New Roman"/>
          <w:b w:val="0"/>
          <w:sz w:val="26"/>
          <w:szCs w:val="26"/>
          <w:lang w:eastAsia="ru-RU"/>
        </w:rPr>
        <w:t>Захарова Т.В. – головний спеціаліст</w:t>
      </w:r>
      <w:r w:rsidR="00C65376" w:rsidRPr="00DF0D05">
        <w:rPr>
          <w:b w:val="0"/>
          <w:bCs w:val="0"/>
          <w:sz w:val="26"/>
          <w:szCs w:val="26"/>
          <w:lang w:eastAsia="ru-RU"/>
        </w:rPr>
        <w:t xml:space="preserve"> </w:t>
      </w:r>
      <w:r w:rsidRPr="00DF0D05">
        <w:rPr>
          <w:b w:val="0"/>
          <w:bCs w:val="0"/>
          <w:sz w:val="26"/>
          <w:szCs w:val="26"/>
          <w:lang w:eastAsia="ru-RU"/>
        </w:rPr>
        <w:t>відділу економічного розвитку та інвестицій виконавчого комітету Хорольської міської ради.</w:t>
      </w:r>
    </w:p>
    <w:p w14:paraId="58CD9DEF" w14:textId="77777777" w:rsidR="00DC133B" w:rsidRPr="00DF0D05" w:rsidRDefault="00C66937" w:rsidP="00DC133B">
      <w:pPr>
        <w:pStyle w:val="ab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bookmarkStart w:id="0" w:name="_Hlk210745469"/>
      <w:r w:rsidRPr="00DF0D05">
        <w:rPr>
          <w:b/>
          <w:sz w:val="26"/>
          <w:szCs w:val="26"/>
          <w:lang w:val="uk-UA"/>
        </w:rPr>
        <w:t xml:space="preserve">Про внесення змін та доповнення до Програми соціального і економічного розвитку Хорольської міської ради Лубенського району Полтавської області на 2025-2027 роки. </w:t>
      </w:r>
    </w:p>
    <w:p w14:paraId="5D6E108C" w14:textId="35ADB078" w:rsidR="008C57CF" w:rsidRPr="00DF0D05" w:rsidRDefault="008C57CF" w:rsidP="00DC133B">
      <w:pPr>
        <w:pStyle w:val="ab"/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 w:rsidRPr="00DF0D05">
        <w:rPr>
          <w:sz w:val="26"/>
          <w:szCs w:val="26"/>
          <w:lang w:val="uk-UA"/>
        </w:rPr>
        <w:t xml:space="preserve">Доповідає: </w:t>
      </w:r>
      <w:r w:rsidR="00C65376" w:rsidRPr="00DF0D05">
        <w:rPr>
          <w:sz w:val="26"/>
          <w:szCs w:val="26"/>
          <w:lang w:val="uk-UA"/>
        </w:rPr>
        <w:t>Захарова Т.В. – головний спеціаліст</w:t>
      </w:r>
      <w:r w:rsidR="00C65376" w:rsidRPr="00DF0D05">
        <w:rPr>
          <w:rFonts w:eastAsiaTheme="minorHAnsi"/>
          <w:sz w:val="26"/>
          <w:szCs w:val="26"/>
          <w:lang w:val="uk-UA"/>
        </w:rPr>
        <w:t xml:space="preserve"> </w:t>
      </w:r>
      <w:r w:rsidR="00F7038A" w:rsidRPr="00DF0D05">
        <w:rPr>
          <w:sz w:val="26"/>
          <w:szCs w:val="26"/>
          <w:lang w:val="uk-UA"/>
        </w:rPr>
        <w:t>відділу економічного розвитку та інвестицій виконавчого комітету Хорольської міської ради</w:t>
      </w:r>
      <w:r w:rsidRPr="00DF0D05">
        <w:rPr>
          <w:sz w:val="26"/>
          <w:szCs w:val="26"/>
          <w:lang w:val="uk-UA"/>
        </w:rPr>
        <w:t>.</w:t>
      </w:r>
    </w:p>
    <w:p w14:paraId="5F8E853D" w14:textId="77777777" w:rsidR="00DC133B" w:rsidRPr="00DF0D05" w:rsidRDefault="00C66937" w:rsidP="00DC133B">
      <w:pPr>
        <w:pStyle w:val="ac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F0D0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затвердження Програми соціального і економічного розвитку Хорольської міської ради Лубенського району Полтавської області на 2028-2030 роки. </w:t>
      </w:r>
    </w:p>
    <w:p w14:paraId="324D46CF" w14:textId="7E9EE31A" w:rsidR="00C66937" w:rsidRPr="00DF0D05" w:rsidRDefault="00C66937" w:rsidP="00DC133B">
      <w:pPr>
        <w:pStyle w:val="ae"/>
        <w:rPr>
          <w:b w:val="0"/>
          <w:bCs w:val="0"/>
          <w:sz w:val="26"/>
          <w:szCs w:val="26"/>
          <w:lang w:eastAsia="ru-RU"/>
        </w:rPr>
      </w:pPr>
      <w:r w:rsidRPr="00DF0D05">
        <w:rPr>
          <w:b w:val="0"/>
          <w:bCs w:val="0"/>
          <w:sz w:val="26"/>
          <w:szCs w:val="26"/>
          <w:lang w:eastAsia="ru-RU"/>
        </w:rPr>
        <w:t xml:space="preserve">Доповідає: </w:t>
      </w:r>
      <w:r w:rsidR="00C65376" w:rsidRPr="00DF0D05">
        <w:rPr>
          <w:rFonts w:eastAsia="Times New Roman"/>
          <w:b w:val="0"/>
          <w:sz w:val="26"/>
          <w:szCs w:val="26"/>
          <w:lang w:eastAsia="ru-RU"/>
        </w:rPr>
        <w:t>Захарова Т.В. – головний спеціаліст</w:t>
      </w:r>
      <w:r w:rsidR="00C65376" w:rsidRPr="00DF0D05">
        <w:rPr>
          <w:b w:val="0"/>
          <w:bCs w:val="0"/>
          <w:sz w:val="26"/>
          <w:szCs w:val="26"/>
          <w:lang w:eastAsia="ru-RU"/>
        </w:rPr>
        <w:t xml:space="preserve"> </w:t>
      </w:r>
      <w:r w:rsidRPr="00DF0D05">
        <w:rPr>
          <w:b w:val="0"/>
          <w:bCs w:val="0"/>
          <w:sz w:val="26"/>
          <w:szCs w:val="26"/>
          <w:lang w:eastAsia="ru-RU"/>
        </w:rPr>
        <w:t>відділу економічного розвитку та інвестицій виконавчого комітету Хорольської міської ради.</w:t>
      </w:r>
    </w:p>
    <w:p w14:paraId="516157CD" w14:textId="77777777" w:rsidR="00A41D24" w:rsidRPr="00DF0D05" w:rsidRDefault="00A41D24" w:rsidP="008C7902">
      <w:pPr>
        <w:pStyle w:val="ae"/>
        <w:numPr>
          <w:ilvl w:val="0"/>
          <w:numId w:val="2"/>
        </w:numPr>
        <w:tabs>
          <w:tab w:val="left" w:pos="851"/>
          <w:tab w:val="left" w:pos="993"/>
          <w:tab w:val="left" w:pos="1276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бюджет Хорольської міської територіальної громади на 2026 рік.</w:t>
      </w:r>
    </w:p>
    <w:p w14:paraId="1E724584" w14:textId="51DEBF15" w:rsidR="00A41D24" w:rsidRPr="00DF0D05" w:rsidRDefault="00A41D24" w:rsidP="00A41D24">
      <w:pPr>
        <w:pStyle w:val="ae"/>
        <w:rPr>
          <w:b w:val="0"/>
          <w:bCs w:val="0"/>
          <w:sz w:val="26"/>
          <w:szCs w:val="26"/>
        </w:rPr>
      </w:pPr>
      <w:r w:rsidRPr="00DF0D05">
        <w:rPr>
          <w:b w:val="0"/>
          <w:bCs w:val="0"/>
          <w:sz w:val="26"/>
          <w:szCs w:val="26"/>
        </w:rPr>
        <w:t xml:space="preserve">Доповідає: </w:t>
      </w:r>
      <w:proofErr w:type="spellStart"/>
      <w:r w:rsidR="001C6560" w:rsidRPr="00DF0D05">
        <w:rPr>
          <w:b w:val="0"/>
          <w:bCs w:val="0"/>
          <w:sz w:val="26"/>
          <w:szCs w:val="26"/>
        </w:rPr>
        <w:t>Фарига</w:t>
      </w:r>
      <w:proofErr w:type="spellEnd"/>
      <w:r w:rsidR="001C6560" w:rsidRPr="00DF0D05">
        <w:rPr>
          <w:b w:val="0"/>
          <w:bCs w:val="0"/>
          <w:sz w:val="26"/>
          <w:szCs w:val="26"/>
        </w:rPr>
        <w:t xml:space="preserve"> Н.Л.</w:t>
      </w:r>
      <w:r w:rsidRPr="00DF0D05">
        <w:rPr>
          <w:b w:val="0"/>
          <w:bCs w:val="0"/>
          <w:sz w:val="26"/>
          <w:szCs w:val="26"/>
        </w:rPr>
        <w:t xml:space="preserve"> – начальник</w:t>
      </w:r>
      <w:r w:rsidR="001C6560" w:rsidRPr="00DF0D05">
        <w:rPr>
          <w:b w:val="0"/>
          <w:bCs w:val="0"/>
          <w:sz w:val="26"/>
          <w:szCs w:val="26"/>
        </w:rPr>
        <w:t xml:space="preserve"> бюджетного відділу</w:t>
      </w:r>
      <w:r w:rsidRPr="00DF0D05">
        <w:rPr>
          <w:b w:val="0"/>
          <w:bCs w:val="0"/>
          <w:sz w:val="26"/>
          <w:szCs w:val="26"/>
        </w:rPr>
        <w:t xml:space="preserve"> фінансового управління Хорольської міської ради.</w:t>
      </w:r>
    </w:p>
    <w:p w14:paraId="6B63D79E" w14:textId="7FEA1386" w:rsidR="00E43523" w:rsidRPr="00DF0D05" w:rsidRDefault="00E43523" w:rsidP="00E43523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 xml:space="preserve">Про внесення змін та доповнень до </w:t>
      </w:r>
      <w:r w:rsidRPr="00DF0D05">
        <w:rPr>
          <w:rFonts w:eastAsia="Times New Roman"/>
          <w:sz w:val="26"/>
          <w:szCs w:val="26"/>
        </w:rPr>
        <w:t xml:space="preserve">Програми </w:t>
      </w:r>
      <w:r w:rsidRPr="00DF0D05">
        <w:rPr>
          <w:sz w:val="26"/>
          <w:szCs w:val="26"/>
        </w:rPr>
        <w:t xml:space="preserve">покращення благоустрою міста </w:t>
      </w:r>
      <w:proofErr w:type="spellStart"/>
      <w:r w:rsidRPr="00DF0D05">
        <w:rPr>
          <w:sz w:val="26"/>
          <w:szCs w:val="26"/>
        </w:rPr>
        <w:t>Хорола</w:t>
      </w:r>
      <w:proofErr w:type="spellEnd"/>
      <w:r w:rsidRPr="00DF0D05">
        <w:rPr>
          <w:sz w:val="26"/>
          <w:szCs w:val="26"/>
        </w:rPr>
        <w:t xml:space="preserve"> Лубенського району Полтавської області на 2025-2027 роки для КП «Комунсервіс»</w:t>
      </w:r>
      <w:r w:rsidR="00272E27" w:rsidRPr="00DF0D05">
        <w:rPr>
          <w:sz w:val="26"/>
          <w:szCs w:val="26"/>
        </w:rPr>
        <w:t>.</w:t>
      </w:r>
    </w:p>
    <w:p w14:paraId="6320817A" w14:textId="724F1F6C" w:rsidR="00E43523" w:rsidRPr="00DF0D05" w:rsidRDefault="00E43523" w:rsidP="00E43523">
      <w:pPr>
        <w:pStyle w:val="ae"/>
        <w:rPr>
          <w:b w:val="0"/>
          <w:bCs w:val="0"/>
          <w:sz w:val="26"/>
          <w:szCs w:val="26"/>
        </w:rPr>
      </w:pPr>
      <w:r w:rsidRPr="00DF0D05">
        <w:rPr>
          <w:b w:val="0"/>
          <w:bCs w:val="0"/>
          <w:sz w:val="26"/>
          <w:szCs w:val="26"/>
        </w:rPr>
        <w:t>Доповідає: К</w:t>
      </w:r>
      <w:r w:rsidR="002D02F7" w:rsidRPr="00DF0D05">
        <w:rPr>
          <w:b w:val="0"/>
          <w:bCs w:val="0"/>
          <w:sz w:val="26"/>
          <w:szCs w:val="26"/>
        </w:rPr>
        <w:t xml:space="preserve">іященко М.В. </w:t>
      </w:r>
      <w:r w:rsidRPr="00DF0D05">
        <w:rPr>
          <w:b w:val="0"/>
          <w:bCs w:val="0"/>
          <w:sz w:val="26"/>
          <w:szCs w:val="26"/>
        </w:rPr>
        <w:t xml:space="preserve">– </w:t>
      </w:r>
      <w:proofErr w:type="spellStart"/>
      <w:r w:rsidR="002D02F7" w:rsidRPr="00DF0D05">
        <w:rPr>
          <w:b w:val="0"/>
          <w:bCs w:val="0"/>
          <w:sz w:val="26"/>
          <w:szCs w:val="26"/>
        </w:rPr>
        <w:t>т.в.о</w:t>
      </w:r>
      <w:proofErr w:type="spellEnd"/>
      <w:r w:rsidR="002D02F7" w:rsidRPr="00DF0D05">
        <w:rPr>
          <w:b w:val="0"/>
          <w:bCs w:val="0"/>
          <w:sz w:val="26"/>
          <w:szCs w:val="26"/>
        </w:rPr>
        <w:t xml:space="preserve">. </w:t>
      </w:r>
      <w:r w:rsidRPr="00DF0D05">
        <w:rPr>
          <w:b w:val="0"/>
          <w:bCs w:val="0"/>
          <w:sz w:val="26"/>
          <w:szCs w:val="26"/>
        </w:rPr>
        <w:t>начальник</w:t>
      </w:r>
      <w:r w:rsidR="002D02F7" w:rsidRPr="00DF0D05">
        <w:rPr>
          <w:b w:val="0"/>
          <w:bCs w:val="0"/>
          <w:sz w:val="26"/>
          <w:szCs w:val="26"/>
        </w:rPr>
        <w:t>а</w:t>
      </w:r>
      <w:r w:rsidRPr="00DF0D05">
        <w:rPr>
          <w:b w:val="0"/>
          <w:bCs w:val="0"/>
          <w:sz w:val="26"/>
          <w:szCs w:val="26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1F39F26" w14:textId="1733C023" w:rsidR="00E43523" w:rsidRPr="00DF0D05" w:rsidRDefault="00E43523" w:rsidP="00E43523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внесення змін до фінансового плану комунального підприємства  «Комунсервіс» Хорольської міської ради Лубенського району Полтавської області на 2025 рік</w:t>
      </w:r>
      <w:r w:rsidR="00272E27" w:rsidRPr="00DF0D05">
        <w:rPr>
          <w:sz w:val="26"/>
          <w:szCs w:val="26"/>
        </w:rPr>
        <w:t>.</w:t>
      </w:r>
    </w:p>
    <w:p w14:paraId="66466B5A" w14:textId="549A6D2A" w:rsidR="00E43523" w:rsidRPr="00DF0D05" w:rsidRDefault="00E43523" w:rsidP="00E43523">
      <w:pPr>
        <w:pStyle w:val="ae"/>
        <w:rPr>
          <w:b w:val="0"/>
          <w:bCs w:val="0"/>
          <w:sz w:val="26"/>
          <w:szCs w:val="26"/>
        </w:rPr>
      </w:pPr>
      <w:r w:rsidRPr="00DF0D05">
        <w:rPr>
          <w:b w:val="0"/>
          <w:bCs w:val="0"/>
          <w:sz w:val="26"/>
          <w:szCs w:val="26"/>
        </w:rPr>
        <w:t xml:space="preserve">Доповідає: </w:t>
      </w:r>
      <w:r w:rsidR="002D02F7" w:rsidRPr="00DF0D05">
        <w:rPr>
          <w:b w:val="0"/>
          <w:bCs w:val="0"/>
          <w:sz w:val="26"/>
          <w:szCs w:val="26"/>
        </w:rPr>
        <w:t xml:space="preserve">Кіященко М.В. – </w:t>
      </w:r>
      <w:proofErr w:type="spellStart"/>
      <w:r w:rsidR="002D02F7" w:rsidRPr="00DF0D05">
        <w:rPr>
          <w:b w:val="0"/>
          <w:bCs w:val="0"/>
          <w:sz w:val="26"/>
          <w:szCs w:val="26"/>
        </w:rPr>
        <w:t>т.в.о</w:t>
      </w:r>
      <w:proofErr w:type="spellEnd"/>
      <w:r w:rsidR="002D02F7" w:rsidRPr="00DF0D05">
        <w:rPr>
          <w:b w:val="0"/>
          <w:bCs w:val="0"/>
          <w:sz w:val="26"/>
          <w:szCs w:val="26"/>
        </w:rPr>
        <w:t xml:space="preserve">. начальника </w:t>
      </w:r>
      <w:r w:rsidRPr="00DF0D05">
        <w:rPr>
          <w:b w:val="0"/>
          <w:bCs w:val="0"/>
          <w:sz w:val="26"/>
          <w:szCs w:val="26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8C7902" w:rsidRPr="00DF0D05">
        <w:rPr>
          <w:b w:val="0"/>
          <w:bCs w:val="0"/>
          <w:sz w:val="26"/>
          <w:szCs w:val="26"/>
        </w:rPr>
        <w:t>.</w:t>
      </w:r>
    </w:p>
    <w:p w14:paraId="0AAB113E" w14:textId="46466F97" w:rsidR="00272E27" w:rsidRPr="00DF0D05" w:rsidRDefault="00272E27" w:rsidP="001D1B25">
      <w:pPr>
        <w:pStyle w:val="ae"/>
        <w:numPr>
          <w:ilvl w:val="0"/>
          <w:numId w:val="2"/>
        </w:numPr>
        <w:tabs>
          <w:tab w:val="left" w:pos="993"/>
        </w:tabs>
        <w:ind w:left="0" w:firstLine="709"/>
        <w:rPr>
          <w:b w:val="0"/>
          <w:bCs w:val="0"/>
          <w:sz w:val="26"/>
          <w:szCs w:val="26"/>
        </w:rPr>
      </w:pPr>
      <w:r w:rsidRPr="00DF0D05">
        <w:rPr>
          <w:sz w:val="26"/>
          <w:szCs w:val="26"/>
        </w:rPr>
        <w:t>Про внесення змін до фінансового плану комунального підприємства «Добробут» Хорольської міської ради Лубенського району Полтавської області на 2025 рік.</w:t>
      </w:r>
    </w:p>
    <w:p w14:paraId="6A0CD1C5" w14:textId="26C6EDAF" w:rsidR="00E43523" w:rsidRPr="00DF0D05" w:rsidRDefault="00E43523" w:rsidP="00272E27">
      <w:pPr>
        <w:pStyle w:val="ae"/>
        <w:rPr>
          <w:b w:val="0"/>
          <w:bCs w:val="0"/>
          <w:sz w:val="26"/>
          <w:szCs w:val="26"/>
        </w:rPr>
      </w:pPr>
      <w:r w:rsidRPr="00DF0D05">
        <w:rPr>
          <w:b w:val="0"/>
          <w:bCs w:val="0"/>
          <w:sz w:val="26"/>
          <w:szCs w:val="26"/>
        </w:rPr>
        <w:lastRenderedPageBreak/>
        <w:t xml:space="preserve">Доповідає: </w:t>
      </w:r>
      <w:r w:rsidR="006C219A" w:rsidRPr="00DF0D05">
        <w:rPr>
          <w:b w:val="0"/>
          <w:bCs w:val="0"/>
          <w:sz w:val="26"/>
          <w:szCs w:val="26"/>
        </w:rPr>
        <w:t xml:space="preserve">Кіященко М.В. – </w:t>
      </w:r>
      <w:proofErr w:type="spellStart"/>
      <w:r w:rsidR="006C219A" w:rsidRPr="00DF0D05">
        <w:rPr>
          <w:b w:val="0"/>
          <w:bCs w:val="0"/>
          <w:sz w:val="26"/>
          <w:szCs w:val="26"/>
        </w:rPr>
        <w:t>т.в.о</w:t>
      </w:r>
      <w:proofErr w:type="spellEnd"/>
      <w:r w:rsidR="006C219A" w:rsidRPr="00DF0D05">
        <w:rPr>
          <w:b w:val="0"/>
          <w:bCs w:val="0"/>
          <w:sz w:val="26"/>
          <w:szCs w:val="26"/>
        </w:rPr>
        <w:t xml:space="preserve">. начальника </w:t>
      </w:r>
      <w:r w:rsidRPr="00DF0D05">
        <w:rPr>
          <w:b w:val="0"/>
          <w:bCs w:val="0"/>
          <w:sz w:val="26"/>
          <w:szCs w:val="26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272E27" w:rsidRPr="00DF0D05">
        <w:rPr>
          <w:b w:val="0"/>
          <w:bCs w:val="0"/>
          <w:sz w:val="26"/>
          <w:szCs w:val="26"/>
        </w:rPr>
        <w:t>.</w:t>
      </w:r>
    </w:p>
    <w:p w14:paraId="3003829B" w14:textId="32AF089C" w:rsidR="00DC133B" w:rsidRPr="00DF0D05" w:rsidRDefault="00DC133B" w:rsidP="00951419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внесення змін до фінансового плану комунального підприємства «Господар» Хорольської міської ради Лубенського району Полтавської області</w:t>
      </w:r>
      <w:r w:rsidR="00272E27" w:rsidRPr="00DF0D05">
        <w:rPr>
          <w:sz w:val="26"/>
          <w:szCs w:val="26"/>
        </w:rPr>
        <w:t xml:space="preserve"> на 2025 рік.</w:t>
      </w:r>
    </w:p>
    <w:p w14:paraId="3E2216BC" w14:textId="3A240D3C" w:rsidR="00DC133B" w:rsidRPr="00DF0D05" w:rsidRDefault="00DC133B" w:rsidP="00DC133B">
      <w:pPr>
        <w:pStyle w:val="ae"/>
        <w:rPr>
          <w:b w:val="0"/>
          <w:bCs w:val="0"/>
          <w:sz w:val="26"/>
          <w:szCs w:val="26"/>
        </w:rPr>
      </w:pPr>
      <w:r w:rsidRPr="00DF0D05">
        <w:rPr>
          <w:b w:val="0"/>
          <w:bCs w:val="0"/>
          <w:sz w:val="26"/>
          <w:szCs w:val="26"/>
        </w:rPr>
        <w:t xml:space="preserve"> Доповідає: </w:t>
      </w:r>
      <w:r w:rsidR="006C219A" w:rsidRPr="00DF0D05">
        <w:rPr>
          <w:b w:val="0"/>
          <w:bCs w:val="0"/>
          <w:sz w:val="26"/>
          <w:szCs w:val="26"/>
        </w:rPr>
        <w:t xml:space="preserve">Кіященко М.В. – </w:t>
      </w:r>
      <w:proofErr w:type="spellStart"/>
      <w:r w:rsidR="006C219A" w:rsidRPr="00DF0D05">
        <w:rPr>
          <w:b w:val="0"/>
          <w:bCs w:val="0"/>
          <w:sz w:val="26"/>
          <w:szCs w:val="26"/>
        </w:rPr>
        <w:t>т.в.о</w:t>
      </w:r>
      <w:proofErr w:type="spellEnd"/>
      <w:r w:rsidR="006C219A" w:rsidRPr="00DF0D05">
        <w:rPr>
          <w:b w:val="0"/>
          <w:bCs w:val="0"/>
          <w:sz w:val="26"/>
          <w:szCs w:val="26"/>
        </w:rPr>
        <w:t xml:space="preserve">. начальника </w:t>
      </w:r>
      <w:r w:rsidRPr="00DF0D05">
        <w:rPr>
          <w:b w:val="0"/>
          <w:bCs w:val="0"/>
          <w:sz w:val="26"/>
          <w:szCs w:val="26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BBA8FC5" w14:textId="17D49348" w:rsidR="00167FCD" w:rsidRPr="00DF0D05" w:rsidRDefault="00167FCD" w:rsidP="0086313E">
      <w:pPr>
        <w:pStyle w:val="ae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надання дозволу на продовження Договору позики (безоплатного користування) транспортного засобу.</w:t>
      </w:r>
    </w:p>
    <w:p w14:paraId="2F787ABF" w14:textId="0FF0F871" w:rsidR="00167FCD" w:rsidRPr="00DF0D05" w:rsidRDefault="00167FCD" w:rsidP="00167FCD">
      <w:pPr>
        <w:pStyle w:val="ae"/>
        <w:rPr>
          <w:b w:val="0"/>
          <w:bCs w:val="0"/>
          <w:sz w:val="26"/>
          <w:szCs w:val="26"/>
        </w:rPr>
      </w:pPr>
      <w:r w:rsidRPr="00DF0D05">
        <w:rPr>
          <w:b w:val="0"/>
          <w:bCs w:val="0"/>
          <w:sz w:val="26"/>
          <w:szCs w:val="26"/>
        </w:rPr>
        <w:t xml:space="preserve">Доповідає: </w:t>
      </w:r>
      <w:r w:rsidR="006C219A" w:rsidRPr="00DF0D05">
        <w:rPr>
          <w:b w:val="0"/>
          <w:bCs w:val="0"/>
          <w:sz w:val="26"/>
          <w:szCs w:val="26"/>
        </w:rPr>
        <w:t xml:space="preserve">Кіященко М.В. – </w:t>
      </w:r>
      <w:proofErr w:type="spellStart"/>
      <w:r w:rsidR="006C219A" w:rsidRPr="00DF0D05">
        <w:rPr>
          <w:b w:val="0"/>
          <w:bCs w:val="0"/>
          <w:sz w:val="26"/>
          <w:szCs w:val="26"/>
        </w:rPr>
        <w:t>т.в.о</w:t>
      </w:r>
      <w:proofErr w:type="spellEnd"/>
      <w:r w:rsidR="006C219A" w:rsidRPr="00DF0D05">
        <w:rPr>
          <w:b w:val="0"/>
          <w:bCs w:val="0"/>
          <w:sz w:val="26"/>
          <w:szCs w:val="26"/>
        </w:rPr>
        <w:t xml:space="preserve">. начальника </w:t>
      </w:r>
      <w:r w:rsidRPr="00DF0D05">
        <w:rPr>
          <w:b w:val="0"/>
          <w:bCs w:val="0"/>
          <w:sz w:val="26"/>
          <w:szCs w:val="26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FEC3466" w14:textId="23E557F4" w:rsidR="00292131" w:rsidRPr="00DF0D05" w:rsidRDefault="00292131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 xml:space="preserve">Про внесення змін до Комплексної програми підтримки військовослужбовців, що брали(беруть) участь у захисті </w:t>
      </w:r>
      <w:r w:rsidRPr="00DF0D05">
        <w:rPr>
          <w:sz w:val="26"/>
          <w:szCs w:val="26"/>
          <w:shd w:val="clear" w:color="auto" w:fill="FFFFFF"/>
        </w:rPr>
        <w:t>безпеки населення та інтересів держави у зв’язку з військовою агресією Російської Федерації проти України</w:t>
      </w:r>
      <w:r w:rsidRPr="00DF0D05">
        <w:rPr>
          <w:sz w:val="26"/>
          <w:szCs w:val="26"/>
        </w:rPr>
        <w:t>,</w:t>
      </w:r>
      <w:r w:rsidRPr="00DF0D05">
        <w:rPr>
          <w:sz w:val="26"/>
          <w:szCs w:val="26"/>
          <w:shd w:val="clear" w:color="auto" w:fill="FFFFFF"/>
        </w:rPr>
        <w:t xml:space="preserve"> членів їх сімей та членів сімей загиблих(померлих) Захисників і Захисниць України </w:t>
      </w:r>
      <w:r w:rsidRPr="00DF0D05">
        <w:rPr>
          <w:sz w:val="26"/>
          <w:szCs w:val="26"/>
        </w:rPr>
        <w:t>Хорольської міської ради Лубенського району Полтавської області на 2025-2027 роки.</w:t>
      </w:r>
    </w:p>
    <w:p w14:paraId="306BE350" w14:textId="6A674D55" w:rsidR="00292131" w:rsidRPr="00DF0D05" w:rsidRDefault="00292131" w:rsidP="00292131">
      <w:pPr>
        <w:pStyle w:val="ae"/>
        <w:rPr>
          <w:b w:val="0"/>
          <w:bCs w:val="0"/>
          <w:sz w:val="26"/>
          <w:szCs w:val="26"/>
        </w:rPr>
      </w:pPr>
      <w:r w:rsidRPr="00DF0D05">
        <w:rPr>
          <w:b w:val="0"/>
          <w:bCs w:val="0"/>
          <w:sz w:val="26"/>
          <w:szCs w:val="26"/>
        </w:rPr>
        <w:t>Доповідає: Нікітенко Л.М. – начальник відділу соціального захисту населення Хорольської міської ради.</w:t>
      </w:r>
    </w:p>
    <w:p w14:paraId="4C846F42" w14:textId="77777777" w:rsidR="00292131" w:rsidRPr="00DF0D05" w:rsidRDefault="00292131" w:rsidP="00292131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b w:val="0"/>
          <w:bCs w:val="0"/>
          <w:sz w:val="26"/>
          <w:szCs w:val="26"/>
          <w:lang w:eastAsia="ru-RU"/>
        </w:rPr>
      </w:pPr>
      <w:r w:rsidRPr="00DF0D05">
        <w:rPr>
          <w:sz w:val="26"/>
          <w:szCs w:val="26"/>
        </w:rPr>
        <w:t>Про внесення змін до структури та штатної чисельності відділу соціального захисту населення Хорольської міської ради Лубенського району Полтавської області.</w:t>
      </w:r>
    </w:p>
    <w:p w14:paraId="0FAD1B4F" w14:textId="77777777" w:rsidR="00292131" w:rsidRPr="00DF0D05" w:rsidRDefault="00292131" w:rsidP="00292131">
      <w:pPr>
        <w:pStyle w:val="ae"/>
        <w:rPr>
          <w:b w:val="0"/>
          <w:bCs w:val="0"/>
          <w:sz w:val="26"/>
          <w:szCs w:val="26"/>
        </w:rPr>
      </w:pPr>
      <w:r w:rsidRPr="00DF0D05">
        <w:rPr>
          <w:sz w:val="26"/>
          <w:szCs w:val="26"/>
        </w:rPr>
        <w:t xml:space="preserve"> </w:t>
      </w:r>
      <w:r w:rsidRPr="00DF0D05">
        <w:rPr>
          <w:b w:val="0"/>
          <w:bCs w:val="0"/>
          <w:sz w:val="26"/>
          <w:szCs w:val="26"/>
        </w:rPr>
        <w:t>Доповідає: Нікітенко Л.М. – начальник відділу соціального захисту населення Хорольської міської ради.</w:t>
      </w:r>
    </w:p>
    <w:p w14:paraId="5F60B7FF" w14:textId="77777777" w:rsidR="00A41D24" w:rsidRPr="00DF0D05" w:rsidRDefault="00A41D24" w:rsidP="00A41D24">
      <w:pPr>
        <w:pStyle w:val="ab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/>
          <w:bCs/>
          <w:sz w:val="26"/>
          <w:szCs w:val="26"/>
          <w:lang w:val="uk-UA"/>
        </w:rPr>
      </w:pPr>
      <w:r w:rsidRPr="00DF0D05">
        <w:rPr>
          <w:b/>
          <w:bCs/>
          <w:sz w:val="26"/>
          <w:szCs w:val="26"/>
          <w:lang w:val="uk-UA"/>
        </w:rPr>
        <w:t>Про внесення змін до показників бюджету Хорольської міської територіальної громади на 2025 рік.</w:t>
      </w:r>
    </w:p>
    <w:p w14:paraId="1C7F8BB4" w14:textId="490FF071" w:rsidR="00A41D24" w:rsidRPr="00DF0D05" w:rsidRDefault="00A41D24" w:rsidP="00A41D24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6"/>
          <w:szCs w:val="26"/>
          <w:lang w:val="uk-UA"/>
        </w:rPr>
      </w:pPr>
      <w:r w:rsidRPr="00DF0D05">
        <w:rPr>
          <w:rFonts w:ascii="Times New Roman" w:hAnsi="Times New Roman" w:cs="Times New Roman"/>
          <w:sz w:val="26"/>
          <w:szCs w:val="26"/>
          <w:lang w:val="uk-UA"/>
        </w:rPr>
        <w:t xml:space="preserve">Доповідає: </w:t>
      </w:r>
      <w:proofErr w:type="spellStart"/>
      <w:r w:rsidR="001C6560" w:rsidRPr="00DF0D05">
        <w:rPr>
          <w:rFonts w:ascii="Times New Roman" w:hAnsi="Times New Roman" w:cs="Times New Roman"/>
          <w:sz w:val="26"/>
          <w:szCs w:val="26"/>
          <w:lang w:val="uk-UA"/>
        </w:rPr>
        <w:t>Фарига</w:t>
      </w:r>
      <w:proofErr w:type="spellEnd"/>
      <w:r w:rsidR="001C6560" w:rsidRPr="00DF0D05">
        <w:rPr>
          <w:rFonts w:ascii="Times New Roman" w:hAnsi="Times New Roman" w:cs="Times New Roman"/>
          <w:sz w:val="26"/>
          <w:szCs w:val="26"/>
          <w:lang w:val="uk-UA"/>
        </w:rPr>
        <w:t xml:space="preserve"> Н.Л.</w:t>
      </w:r>
      <w:r w:rsidRPr="00DF0D05">
        <w:rPr>
          <w:rFonts w:ascii="Times New Roman" w:hAnsi="Times New Roman" w:cs="Times New Roman"/>
          <w:sz w:val="26"/>
          <w:szCs w:val="26"/>
          <w:lang w:val="uk-UA"/>
        </w:rPr>
        <w:t xml:space="preserve"> – начальник </w:t>
      </w:r>
      <w:r w:rsidR="001C6560" w:rsidRPr="00DF0D05">
        <w:rPr>
          <w:rFonts w:ascii="Times New Roman" w:hAnsi="Times New Roman" w:cs="Times New Roman"/>
          <w:sz w:val="26"/>
          <w:szCs w:val="26"/>
          <w:lang w:val="uk-UA"/>
        </w:rPr>
        <w:t xml:space="preserve">бюджетного відділу </w:t>
      </w:r>
      <w:r w:rsidRPr="00DF0D05">
        <w:rPr>
          <w:rFonts w:ascii="Times New Roman" w:hAnsi="Times New Roman" w:cs="Times New Roman"/>
          <w:sz w:val="26"/>
          <w:szCs w:val="26"/>
          <w:lang w:val="uk-UA"/>
        </w:rPr>
        <w:t>фінансового управління Хорольської міської ради.</w:t>
      </w:r>
    </w:p>
    <w:p w14:paraId="294C6973" w14:textId="34F6C0A9" w:rsidR="00204001" w:rsidRPr="00DF0D05" w:rsidRDefault="00204001" w:rsidP="004E1E7D">
      <w:pPr>
        <w:pStyle w:val="ae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затвердження орієнтовного плану роботи Хорольської міської ради на І півріччя 2026 року</w:t>
      </w:r>
      <w:r w:rsidR="004E1E7D" w:rsidRPr="00DF0D05">
        <w:rPr>
          <w:sz w:val="26"/>
          <w:szCs w:val="26"/>
        </w:rPr>
        <w:t>.</w:t>
      </w:r>
    </w:p>
    <w:p w14:paraId="20BE7974" w14:textId="037E67B5" w:rsidR="00204001" w:rsidRPr="00DF0D05" w:rsidRDefault="00204001" w:rsidP="00204001">
      <w:pPr>
        <w:pStyle w:val="ab"/>
        <w:ind w:left="0" w:firstLine="709"/>
        <w:jc w:val="both"/>
        <w:rPr>
          <w:sz w:val="26"/>
          <w:szCs w:val="26"/>
          <w:lang w:val="uk-UA"/>
        </w:rPr>
      </w:pPr>
      <w:r w:rsidRPr="00DF0D05">
        <w:rPr>
          <w:sz w:val="26"/>
          <w:szCs w:val="26"/>
          <w:lang w:val="uk-UA"/>
        </w:rPr>
        <w:t>Доповідає: Бойко Ю. В. – секретар Хорольської міської ради.</w:t>
      </w:r>
    </w:p>
    <w:p w14:paraId="3942E6A3" w14:textId="762B79B1" w:rsidR="00FE48DC" w:rsidRPr="00DF0D05" w:rsidRDefault="00FE48DC" w:rsidP="00FE48DC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i/>
          <w:iCs/>
          <w:sz w:val="26"/>
          <w:szCs w:val="26"/>
        </w:rPr>
      </w:pPr>
      <w:bookmarkStart w:id="1" w:name="_Hlk209700816"/>
      <w:r w:rsidRPr="00DF0D05">
        <w:rPr>
          <w:i/>
          <w:iCs/>
          <w:sz w:val="26"/>
          <w:szCs w:val="26"/>
        </w:rPr>
        <w:t>Про звернення депутатів Хорольської міської ради Лубенського району Полтавської області до Верховної Ради України</w:t>
      </w:r>
      <w:r w:rsidR="005921DC" w:rsidRPr="00DF0D05">
        <w:rPr>
          <w:i/>
          <w:iCs/>
          <w:sz w:val="26"/>
          <w:szCs w:val="26"/>
        </w:rPr>
        <w:t>.</w:t>
      </w:r>
    </w:p>
    <w:bookmarkEnd w:id="1"/>
    <w:p w14:paraId="5CBA686A" w14:textId="38FDD85A" w:rsidR="00FE48DC" w:rsidRPr="00DF0D05" w:rsidRDefault="00FE48DC" w:rsidP="00FE48DC">
      <w:pPr>
        <w:pStyle w:val="ab"/>
        <w:ind w:left="0" w:firstLine="709"/>
        <w:jc w:val="both"/>
        <w:rPr>
          <w:i/>
          <w:iCs/>
          <w:sz w:val="26"/>
          <w:szCs w:val="26"/>
          <w:lang w:val="uk-UA"/>
        </w:rPr>
      </w:pPr>
      <w:r w:rsidRPr="00DF0D05">
        <w:rPr>
          <w:i/>
          <w:iCs/>
          <w:sz w:val="26"/>
          <w:szCs w:val="26"/>
          <w:lang w:val="uk-UA"/>
        </w:rPr>
        <w:t>Доповідає: Бойко Ю. В. – секретар Хорольської міської ради.</w:t>
      </w:r>
    </w:p>
    <w:p w14:paraId="6E643C5A" w14:textId="77777777" w:rsidR="00B51B51" w:rsidRPr="00DF0D05" w:rsidRDefault="00B51B51" w:rsidP="00B51B51">
      <w:pPr>
        <w:pStyle w:val="ae"/>
        <w:numPr>
          <w:ilvl w:val="0"/>
          <w:numId w:val="2"/>
        </w:numPr>
        <w:tabs>
          <w:tab w:val="left" w:pos="993"/>
          <w:tab w:val="left" w:pos="1134"/>
          <w:tab w:val="left" w:pos="1276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внесення змін до структури виконавчого комітету Хорольської міської ради Лубенського району Полтавської області.</w:t>
      </w:r>
    </w:p>
    <w:p w14:paraId="7D61CADC" w14:textId="166C47A0" w:rsidR="00B51B51" w:rsidRPr="00DF0D05" w:rsidRDefault="00B51B51" w:rsidP="00B51B51">
      <w:pPr>
        <w:pStyle w:val="ab"/>
        <w:ind w:left="0" w:firstLine="709"/>
        <w:jc w:val="both"/>
        <w:rPr>
          <w:i/>
          <w:iCs/>
          <w:sz w:val="26"/>
          <w:szCs w:val="26"/>
          <w:lang w:val="uk-UA"/>
        </w:rPr>
      </w:pPr>
      <w:r w:rsidRPr="00DF0D05">
        <w:rPr>
          <w:sz w:val="26"/>
          <w:szCs w:val="26"/>
          <w:lang w:val="uk-UA"/>
        </w:rPr>
        <w:t xml:space="preserve">Доповідає: Бибик В.В. – </w:t>
      </w:r>
      <w:proofErr w:type="spellStart"/>
      <w:r w:rsidRPr="00DF0D05">
        <w:rPr>
          <w:sz w:val="26"/>
          <w:szCs w:val="26"/>
          <w:lang w:val="uk-UA"/>
        </w:rPr>
        <w:t>т.в.о</w:t>
      </w:r>
      <w:proofErr w:type="spellEnd"/>
      <w:r w:rsidRPr="00DF0D05">
        <w:rPr>
          <w:sz w:val="26"/>
          <w:szCs w:val="26"/>
          <w:lang w:val="uk-UA"/>
        </w:rPr>
        <w:t>. начальника відділу правового забезпечення та утримання персоналу виконавчого комітету Хорольської міської ради.</w:t>
      </w:r>
    </w:p>
    <w:p w14:paraId="648A05A8" w14:textId="24C8D4CF" w:rsidR="006C219A" w:rsidRPr="00DF0D05" w:rsidRDefault="00AB664E" w:rsidP="006C219A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i/>
          <w:iCs/>
          <w:sz w:val="26"/>
          <w:szCs w:val="26"/>
        </w:rPr>
      </w:pPr>
      <w:r w:rsidRPr="00DF0D05">
        <w:rPr>
          <w:i/>
          <w:iCs/>
          <w:sz w:val="26"/>
          <w:szCs w:val="26"/>
        </w:rPr>
        <w:t>Про передачу в тимчасове користування будівлі</w:t>
      </w:r>
    </w:p>
    <w:p w14:paraId="7CC0023B" w14:textId="3599B38D" w:rsidR="006C219A" w:rsidRPr="00DF0D05" w:rsidRDefault="006C219A" w:rsidP="006C219A">
      <w:pPr>
        <w:pStyle w:val="ae"/>
        <w:rPr>
          <w:b w:val="0"/>
          <w:bCs w:val="0"/>
          <w:i/>
          <w:iCs/>
          <w:sz w:val="26"/>
          <w:szCs w:val="26"/>
        </w:rPr>
      </w:pPr>
      <w:r w:rsidRPr="00DF0D05">
        <w:rPr>
          <w:b w:val="0"/>
          <w:bCs w:val="0"/>
          <w:i/>
          <w:iCs/>
          <w:sz w:val="26"/>
          <w:szCs w:val="26"/>
        </w:rPr>
        <w:t xml:space="preserve">Доповідає: Кіященко М.В. – </w:t>
      </w:r>
      <w:proofErr w:type="spellStart"/>
      <w:r w:rsidRPr="00DF0D05">
        <w:rPr>
          <w:b w:val="0"/>
          <w:bCs w:val="0"/>
          <w:i/>
          <w:iCs/>
          <w:sz w:val="26"/>
          <w:szCs w:val="26"/>
        </w:rPr>
        <w:t>т.в.о</w:t>
      </w:r>
      <w:proofErr w:type="spellEnd"/>
      <w:r w:rsidRPr="00DF0D05">
        <w:rPr>
          <w:b w:val="0"/>
          <w:bCs w:val="0"/>
          <w:i/>
          <w:iCs/>
          <w:sz w:val="26"/>
          <w:szCs w:val="26"/>
        </w:rPr>
        <w:t>. начальника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697A605" w14:textId="77777777" w:rsidR="00204001" w:rsidRPr="00DF0D05" w:rsidRDefault="00204001" w:rsidP="00BA0158">
      <w:pPr>
        <w:pStyle w:val="ac"/>
        <w:numPr>
          <w:ilvl w:val="0"/>
          <w:numId w:val="2"/>
        </w:numPr>
        <w:tabs>
          <w:tab w:val="left" w:pos="851"/>
          <w:tab w:val="left" w:pos="1134"/>
          <w:tab w:val="left" w:pos="3119"/>
        </w:tabs>
        <w:ind w:left="0" w:right="-1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F0D05">
        <w:rPr>
          <w:rFonts w:ascii="Times New Roman" w:hAnsi="Times New Roman" w:cs="Times New Roman"/>
          <w:b/>
          <w:bCs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земель.</w:t>
      </w:r>
      <w:r w:rsidRPr="00DF0D05">
        <w:rPr>
          <w:sz w:val="26"/>
          <w:szCs w:val="26"/>
          <w:lang w:val="uk-UA"/>
        </w:rPr>
        <w:t xml:space="preserve"> </w:t>
      </w:r>
    </w:p>
    <w:p w14:paraId="32C8F585" w14:textId="77777777" w:rsidR="00204001" w:rsidRPr="00DF0D05" w:rsidRDefault="00204001" w:rsidP="00204001">
      <w:pPr>
        <w:pStyle w:val="ae"/>
        <w:rPr>
          <w:b w:val="0"/>
          <w:bCs w:val="0"/>
          <w:sz w:val="26"/>
          <w:szCs w:val="26"/>
        </w:rPr>
      </w:pPr>
      <w:r w:rsidRPr="00DF0D05">
        <w:rPr>
          <w:b w:val="0"/>
          <w:bCs w:val="0"/>
          <w:sz w:val="26"/>
          <w:szCs w:val="26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627FB1C7" w14:textId="77777777" w:rsidR="00204001" w:rsidRPr="00DF0D05" w:rsidRDefault="00204001" w:rsidP="009E730E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 w:val="0"/>
          <w:bCs w:val="0"/>
          <w:sz w:val="26"/>
          <w:szCs w:val="26"/>
        </w:rPr>
      </w:pPr>
      <w:bookmarkStart w:id="2" w:name="_Hlk137042175"/>
      <w:r w:rsidRPr="00DF0D05">
        <w:rPr>
          <w:sz w:val="26"/>
          <w:szCs w:val="26"/>
        </w:rPr>
        <w:lastRenderedPageBreak/>
        <w:t xml:space="preserve">Про затвердження технічних документацій із землеустрою щодо інвентаризації земель водного фонду. </w:t>
      </w:r>
      <w:bookmarkEnd w:id="2"/>
    </w:p>
    <w:p w14:paraId="2EB1D07A" w14:textId="00D98CAF" w:rsidR="00204001" w:rsidRPr="00DF0D05" w:rsidRDefault="00204001" w:rsidP="00204001">
      <w:pPr>
        <w:pStyle w:val="ae"/>
        <w:rPr>
          <w:b w:val="0"/>
          <w:bCs w:val="0"/>
          <w:sz w:val="26"/>
          <w:szCs w:val="26"/>
        </w:rPr>
      </w:pPr>
      <w:r w:rsidRPr="00DF0D05">
        <w:rPr>
          <w:b w:val="0"/>
          <w:bCs w:val="0"/>
          <w:sz w:val="26"/>
          <w:szCs w:val="26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</w:t>
      </w:r>
      <w:r w:rsidR="004E1E7D" w:rsidRPr="00DF0D05">
        <w:rPr>
          <w:b w:val="0"/>
          <w:bCs w:val="0"/>
          <w:sz w:val="26"/>
          <w:szCs w:val="26"/>
        </w:rPr>
        <w:t>.</w:t>
      </w:r>
    </w:p>
    <w:p w14:paraId="6F16613D" w14:textId="26D3933A" w:rsidR="004E1E7D" w:rsidRPr="00DF0D05" w:rsidRDefault="004E1E7D" w:rsidP="004E1E7D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розробку документації із землеустрою.</w:t>
      </w:r>
    </w:p>
    <w:p w14:paraId="7074CDB5" w14:textId="1DC3EFF7" w:rsidR="004E1E7D" w:rsidRPr="00DF0D05" w:rsidRDefault="004E1E7D" w:rsidP="004E1E7D">
      <w:pPr>
        <w:pStyle w:val="ae"/>
        <w:rPr>
          <w:b w:val="0"/>
          <w:bCs w:val="0"/>
          <w:sz w:val="26"/>
          <w:szCs w:val="26"/>
        </w:rPr>
      </w:pPr>
      <w:r w:rsidRPr="00DF0D05">
        <w:rPr>
          <w:b w:val="0"/>
          <w:bCs w:val="0"/>
          <w:sz w:val="26"/>
          <w:szCs w:val="26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2F3657C9" w14:textId="7C156F98" w:rsidR="00D21E24" w:rsidRPr="00DF0D05" w:rsidRDefault="00D21E24" w:rsidP="005A5367">
      <w:pPr>
        <w:pStyle w:val="ae"/>
        <w:tabs>
          <w:tab w:val="left" w:pos="1134"/>
        </w:tabs>
        <w:ind w:firstLine="0"/>
        <w:jc w:val="center"/>
        <w:rPr>
          <w:sz w:val="26"/>
          <w:szCs w:val="26"/>
        </w:rPr>
      </w:pPr>
      <w:r w:rsidRPr="00DF0D05">
        <w:rPr>
          <w:rStyle w:val="a3"/>
          <w:b/>
          <w:bCs/>
          <w:sz w:val="26"/>
          <w:szCs w:val="26"/>
        </w:rPr>
        <w:t>Про врегулювання земельних відносин</w:t>
      </w:r>
      <w:r w:rsidR="008C7902" w:rsidRPr="00DF0D05">
        <w:rPr>
          <w:rStyle w:val="a3"/>
          <w:b/>
          <w:bCs/>
          <w:sz w:val="26"/>
          <w:szCs w:val="26"/>
        </w:rPr>
        <w:t>.</w:t>
      </w:r>
    </w:p>
    <w:p w14:paraId="52D290DC" w14:textId="7B5F3209" w:rsidR="00D21E24" w:rsidRPr="00DF0D05" w:rsidRDefault="00D21E24" w:rsidP="00D21E24">
      <w:pPr>
        <w:pStyle w:val="ae"/>
        <w:rPr>
          <w:b w:val="0"/>
          <w:bCs w:val="0"/>
          <w:sz w:val="26"/>
          <w:szCs w:val="26"/>
        </w:rPr>
      </w:pPr>
      <w:r w:rsidRPr="00DF0D05">
        <w:rPr>
          <w:b w:val="0"/>
          <w:bCs w:val="0"/>
          <w:sz w:val="26"/>
          <w:szCs w:val="26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0E0F7384" w14:textId="69E83A2B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розробку технічних документацій із землеустрою щодо інвентаризації земель на земельні ділянки на території Хорольської міської ради.</w:t>
      </w:r>
    </w:p>
    <w:p w14:paraId="083780D2" w14:textId="106E50E8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розгляд заяви гр.</w:t>
      </w:r>
      <w:r w:rsidR="00ED1646" w:rsidRPr="00DF0D05">
        <w:rPr>
          <w:bCs w:val="0"/>
          <w:sz w:val="26"/>
          <w:szCs w:val="26"/>
        </w:rPr>
        <w:t xml:space="preserve"> </w:t>
      </w:r>
      <w:r w:rsidRPr="00DF0D05">
        <w:rPr>
          <w:bCs w:val="0"/>
          <w:sz w:val="26"/>
          <w:szCs w:val="26"/>
        </w:rPr>
        <w:t>Ляшенка А.В.</w:t>
      </w:r>
    </w:p>
    <w:p w14:paraId="7E350873" w14:textId="2FCBD9A2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 xml:space="preserve">Про надання дозволу на розробку проєктів землеустрою щодо відведення земельних ділянок </w:t>
      </w:r>
      <w:r w:rsidRPr="00DF0D05">
        <w:rPr>
          <w:sz w:val="26"/>
          <w:szCs w:val="26"/>
        </w:rPr>
        <w:t>громадянам в оренду</w:t>
      </w:r>
      <w:r w:rsidRPr="00DF0D05">
        <w:rPr>
          <w:bCs w:val="0"/>
          <w:sz w:val="26"/>
          <w:szCs w:val="26"/>
        </w:rPr>
        <w:t xml:space="preserve"> на території Хорольської міської ради.</w:t>
      </w:r>
    </w:p>
    <w:p w14:paraId="4376E6D9" w14:textId="3A68ED13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надання у користування земельних ділянок.</w:t>
      </w:r>
    </w:p>
    <w:p w14:paraId="5B239486" w14:textId="665BC7D8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внесення змін до рішень сесій Хорольської міської ради.</w:t>
      </w:r>
    </w:p>
    <w:p w14:paraId="3945FEC5" w14:textId="04BB5371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розробку технічної документації із землеустрою щодо інвентаризації земель на земельну ділянку у м.</w:t>
      </w:r>
      <w:r w:rsidR="00ED1646" w:rsidRPr="00DF0D05">
        <w:rPr>
          <w:bCs w:val="0"/>
          <w:sz w:val="26"/>
          <w:szCs w:val="26"/>
        </w:rPr>
        <w:t xml:space="preserve"> </w:t>
      </w:r>
      <w:r w:rsidRPr="00DF0D05">
        <w:rPr>
          <w:bCs w:val="0"/>
          <w:sz w:val="26"/>
          <w:szCs w:val="26"/>
        </w:rPr>
        <w:t>Хорол по вул.</w:t>
      </w:r>
      <w:r w:rsidR="00ED1646" w:rsidRPr="00DF0D05">
        <w:rPr>
          <w:bCs w:val="0"/>
          <w:sz w:val="26"/>
          <w:szCs w:val="26"/>
        </w:rPr>
        <w:t xml:space="preserve"> </w:t>
      </w:r>
      <w:r w:rsidRPr="00DF0D05">
        <w:rPr>
          <w:bCs w:val="0"/>
          <w:sz w:val="26"/>
          <w:szCs w:val="26"/>
        </w:rPr>
        <w:t>Небесної Сотні, 116.</w:t>
      </w:r>
    </w:p>
    <w:p w14:paraId="254496C9" w14:textId="73227E77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sz w:val="26"/>
          <w:szCs w:val="26"/>
        </w:rPr>
        <w:t>Про розгляд заяви гр.</w:t>
      </w:r>
      <w:r w:rsidR="00ED1646" w:rsidRPr="00DF0D05">
        <w:rPr>
          <w:sz w:val="26"/>
          <w:szCs w:val="26"/>
        </w:rPr>
        <w:t xml:space="preserve"> </w:t>
      </w:r>
      <w:proofErr w:type="spellStart"/>
      <w:r w:rsidRPr="00DF0D05">
        <w:rPr>
          <w:sz w:val="26"/>
          <w:szCs w:val="26"/>
        </w:rPr>
        <w:t>Зельова</w:t>
      </w:r>
      <w:proofErr w:type="spellEnd"/>
      <w:r w:rsidRPr="00DF0D05">
        <w:rPr>
          <w:sz w:val="26"/>
          <w:szCs w:val="26"/>
        </w:rPr>
        <w:t xml:space="preserve"> Я.М.</w:t>
      </w:r>
    </w:p>
    <w:p w14:paraId="6794554A" w14:textId="186AC06E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розробку технічних документацій із землеустрою щодо інвентаризації земель на земельні ділянки у м.</w:t>
      </w:r>
      <w:r w:rsidR="00ED1646" w:rsidRPr="00DF0D05">
        <w:rPr>
          <w:bCs w:val="0"/>
          <w:sz w:val="26"/>
          <w:szCs w:val="26"/>
        </w:rPr>
        <w:t xml:space="preserve"> </w:t>
      </w:r>
      <w:r w:rsidRPr="00DF0D05">
        <w:rPr>
          <w:bCs w:val="0"/>
          <w:sz w:val="26"/>
          <w:szCs w:val="26"/>
        </w:rPr>
        <w:t>Хорол.</w:t>
      </w:r>
    </w:p>
    <w:p w14:paraId="722F8C49" w14:textId="3408B41C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color w:val="000000"/>
          <w:sz w:val="26"/>
          <w:szCs w:val="26"/>
        </w:rPr>
      </w:pPr>
      <w:r w:rsidRPr="00DF0D05">
        <w:rPr>
          <w:color w:val="000000"/>
          <w:sz w:val="26"/>
          <w:szCs w:val="26"/>
        </w:rPr>
        <w:t>Про  надання дозволу на розробку проєкту землеустрою щодо відведення земельн</w:t>
      </w:r>
      <w:r w:rsidR="00ED1646" w:rsidRPr="00DF0D05">
        <w:rPr>
          <w:color w:val="000000"/>
          <w:sz w:val="26"/>
          <w:szCs w:val="26"/>
        </w:rPr>
        <w:t>ої</w:t>
      </w:r>
      <w:r w:rsidRPr="00DF0D05">
        <w:rPr>
          <w:color w:val="000000"/>
          <w:sz w:val="26"/>
          <w:szCs w:val="26"/>
        </w:rPr>
        <w:t xml:space="preserve"> ділянки гр. </w:t>
      </w:r>
      <w:proofErr w:type="spellStart"/>
      <w:r w:rsidRPr="00DF0D05">
        <w:rPr>
          <w:color w:val="000000"/>
          <w:sz w:val="26"/>
          <w:szCs w:val="26"/>
        </w:rPr>
        <w:t>Волошиній</w:t>
      </w:r>
      <w:proofErr w:type="spellEnd"/>
      <w:r w:rsidRPr="00DF0D05">
        <w:rPr>
          <w:color w:val="000000"/>
          <w:sz w:val="26"/>
          <w:szCs w:val="26"/>
        </w:rPr>
        <w:t xml:space="preserve"> Т.М.</w:t>
      </w:r>
    </w:p>
    <w:p w14:paraId="7FA35460" w14:textId="0E5584C6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внесення змін до договорів оренди землі.</w:t>
      </w:r>
    </w:p>
    <w:p w14:paraId="04E4D9F7" w14:textId="01D345EC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trike/>
          <w:color w:val="000000"/>
          <w:sz w:val="26"/>
          <w:szCs w:val="26"/>
          <w:u w:val="single"/>
        </w:rPr>
      </w:pPr>
      <w:r w:rsidRPr="00DF0D05">
        <w:rPr>
          <w:strike/>
          <w:color w:val="000000"/>
          <w:sz w:val="26"/>
          <w:szCs w:val="26"/>
          <w:u w:val="single"/>
        </w:rPr>
        <w:t>Про затвердження технічної документації із землеустрою щодо встановлення меж частини земельної ділянки, на яку поширюються право суборенди, сервітуту.</w:t>
      </w:r>
    </w:p>
    <w:p w14:paraId="7410BDA0" w14:textId="212E25BC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sz w:val="26"/>
          <w:szCs w:val="26"/>
        </w:rPr>
        <w:t>Про розгляд заяви Калініченко Л.В. та Калініченка С.А.</w:t>
      </w:r>
    </w:p>
    <w:p w14:paraId="471ED96A" w14:textId="5AEB856E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color w:val="000000"/>
          <w:sz w:val="26"/>
          <w:szCs w:val="26"/>
          <w:shd w:val="clear" w:color="auto" w:fill="FFFFFF"/>
        </w:rPr>
      </w:pPr>
      <w:r w:rsidRPr="00DF0D05">
        <w:rPr>
          <w:sz w:val="26"/>
          <w:szCs w:val="26"/>
        </w:rPr>
        <w:t xml:space="preserve">Про виготовлення технічної документації із землеустрою щодо </w:t>
      </w:r>
      <w:r w:rsidRPr="00DF0D05">
        <w:rPr>
          <w:color w:val="000000"/>
          <w:sz w:val="26"/>
          <w:szCs w:val="26"/>
          <w:shd w:val="clear" w:color="auto" w:fill="FFFFFF"/>
        </w:rPr>
        <w:t>поділу та об’єднання земельних ділянок у м.</w:t>
      </w:r>
      <w:r w:rsidR="00ED1646" w:rsidRPr="00DF0D05">
        <w:rPr>
          <w:color w:val="000000"/>
          <w:sz w:val="26"/>
          <w:szCs w:val="26"/>
          <w:shd w:val="clear" w:color="auto" w:fill="FFFFFF"/>
        </w:rPr>
        <w:t xml:space="preserve"> </w:t>
      </w:r>
      <w:r w:rsidRPr="00DF0D05">
        <w:rPr>
          <w:color w:val="000000"/>
          <w:sz w:val="26"/>
          <w:szCs w:val="26"/>
          <w:shd w:val="clear" w:color="auto" w:fill="FFFFFF"/>
        </w:rPr>
        <w:t>Хорол по вул.</w:t>
      </w:r>
      <w:r w:rsidR="00ED1646" w:rsidRPr="00DF0D05">
        <w:rPr>
          <w:color w:val="000000"/>
          <w:sz w:val="26"/>
          <w:szCs w:val="26"/>
          <w:shd w:val="clear" w:color="auto" w:fill="FFFFFF"/>
        </w:rPr>
        <w:t xml:space="preserve"> </w:t>
      </w:r>
      <w:r w:rsidRPr="00DF0D05">
        <w:rPr>
          <w:color w:val="000000"/>
          <w:sz w:val="26"/>
          <w:szCs w:val="26"/>
          <w:shd w:val="clear" w:color="auto" w:fill="FFFFFF"/>
        </w:rPr>
        <w:t>Молодіжна, 3.</w:t>
      </w:r>
    </w:p>
    <w:p w14:paraId="2D41F013" w14:textId="0EB005AA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trike/>
          <w:sz w:val="26"/>
          <w:szCs w:val="26"/>
          <w:u w:val="single"/>
        </w:rPr>
      </w:pPr>
      <w:r w:rsidRPr="00DF0D05">
        <w:rPr>
          <w:bCs w:val="0"/>
          <w:strike/>
          <w:sz w:val="26"/>
          <w:szCs w:val="26"/>
          <w:u w:val="single"/>
        </w:rPr>
        <w:t>Про розгляд листів гр.</w:t>
      </w:r>
      <w:r w:rsidR="00ED1646" w:rsidRPr="00DF0D05">
        <w:rPr>
          <w:bCs w:val="0"/>
          <w:strike/>
          <w:sz w:val="26"/>
          <w:szCs w:val="26"/>
          <w:u w:val="single"/>
        </w:rPr>
        <w:t xml:space="preserve"> </w:t>
      </w:r>
      <w:r w:rsidRPr="00DF0D05">
        <w:rPr>
          <w:bCs w:val="0"/>
          <w:strike/>
          <w:sz w:val="26"/>
          <w:szCs w:val="26"/>
          <w:u w:val="single"/>
        </w:rPr>
        <w:t>Онищенка О.М.</w:t>
      </w:r>
    </w:p>
    <w:p w14:paraId="41061F03" w14:textId="5FC5487C" w:rsidR="005A5367" w:rsidRPr="00DF0D05" w:rsidRDefault="005A5367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реєстрацію права комунальної власності на земельні ділянки.</w:t>
      </w:r>
    </w:p>
    <w:p w14:paraId="15AEC780" w14:textId="2E7A9491" w:rsidR="005A5367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 xml:space="preserve">Про припинення права постійного користування земельною ділянкою </w:t>
      </w:r>
      <w:proofErr w:type="spellStart"/>
      <w:r w:rsidRPr="00DF0D05">
        <w:rPr>
          <w:bCs w:val="0"/>
          <w:sz w:val="26"/>
          <w:szCs w:val="26"/>
        </w:rPr>
        <w:t>Покровськобагачанському</w:t>
      </w:r>
      <w:proofErr w:type="spellEnd"/>
      <w:r w:rsidRPr="00DF0D05">
        <w:rPr>
          <w:bCs w:val="0"/>
          <w:sz w:val="26"/>
          <w:szCs w:val="26"/>
        </w:rPr>
        <w:t xml:space="preserve"> споживчому товариству.</w:t>
      </w:r>
    </w:p>
    <w:p w14:paraId="28E3FCB9" w14:textId="217CCAF4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надання в оренду земельної ділянки гр.</w:t>
      </w:r>
      <w:r w:rsidR="00ED1646" w:rsidRPr="00DF0D05">
        <w:rPr>
          <w:sz w:val="26"/>
          <w:szCs w:val="26"/>
        </w:rPr>
        <w:t xml:space="preserve"> </w:t>
      </w:r>
      <w:r w:rsidRPr="00DF0D05">
        <w:rPr>
          <w:sz w:val="26"/>
          <w:szCs w:val="26"/>
        </w:rPr>
        <w:t>Булаві Я.Г.</w:t>
      </w:r>
    </w:p>
    <w:p w14:paraId="1E552C37" w14:textId="7D50C97E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5324810100:50:005:0158 площею 0,3967 га Хорольської міської ради.</w:t>
      </w:r>
    </w:p>
    <w:p w14:paraId="0D695B32" w14:textId="1F4ECFC0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 xml:space="preserve">Про затвердження проєктів землеустрою щодо відведення земельних ділянок </w:t>
      </w:r>
      <w:r w:rsidRPr="00DF0D05">
        <w:rPr>
          <w:sz w:val="26"/>
          <w:szCs w:val="26"/>
        </w:rPr>
        <w:t>та надання у оренду громадянам</w:t>
      </w:r>
      <w:r w:rsidRPr="00DF0D05">
        <w:rPr>
          <w:bCs w:val="0"/>
          <w:sz w:val="26"/>
          <w:szCs w:val="26"/>
        </w:rPr>
        <w:t xml:space="preserve"> на території Хорольської міської ради.</w:t>
      </w:r>
    </w:p>
    <w:p w14:paraId="053B23C0" w14:textId="2D84BEA9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передачу у власність земельних ділянок громадянам.</w:t>
      </w:r>
    </w:p>
    <w:p w14:paraId="6A592EAB" w14:textId="6F8A4ECA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 xml:space="preserve">Про затвердження проєкту землеустрою щодо відведення земельної ділянки </w:t>
      </w:r>
      <w:r w:rsidRPr="00DF0D05">
        <w:rPr>
          <w:sz w:val="26"/>
          <w:szCs w:val="26"/>
        </w:rPr>
        <w:t>зі зміною цільового призначення</w:t>
      </w:r>
      <w:r w:rsidRPr="00DF0D05">
        <w:rPr>
          <w:bCs w:val="0"/>
          <w:sz w:val="26"/>
          <w:szCs w:val="26"/>
        </w:rPr>
        <w:t xml:space="preserve"> гр.</w:t>
      </w:r>
      <w:r w:rsidR="00ED1646" w:rsidRPr="00DF0D05">
        <w:rPr>
          <w:bCs w:val="0"/>
          <w:sz w:val="26"/>
          <w:szCs w:val="26"/>
        </w:rPr>
        <w:t xml:space="preserve"> </w:t>
      </w:r>
      <w:r w:rsidRPr="00DF0D05">
        <w:rPr>
          <w:bCs w:val="0"/>
          <w:sz w:val="26"/>
          <w:szCs w:val="26"/>
        </w:rPr>
        <w:t>Бойко М.А.</w:t>
      </w:r>
    </w:p>
    <w:p w14:paraId="043E24CF" w14:textId="1F165985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затвердження технічних  документацій 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14:paraId="0981EEF5" w14:textId="3774FA9D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(пай).</w:t>
      </w:r>
    </w:p>
    <w:p w14:paraId="4DA371EF" w14:textId="4B82AF42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bookmarkStart w:id="3" w:name="OLE_LINK42"/>
      <w:bookmarkStart w:id="4" w:name="OLE_LINK43"/>
      <w:bookmarkStart w:id="5" w:name="OLE_LINK7"/>
      <w:bookmarkStart w:id="6" w:name="OLE_LINK8"/>
      <w:bookmarkStart w:id="7" w:name="OLE_LINK17"/>
      <w:bookmarkStart w:id="8" w:name="OLE_LINK18"/>
      <w:bookmarkStart w:id="9" w:name="OLE_LINK44"/>
      <w:bookmarkStart w:id="10" w:name="OLE_LINK45"/>
      <w:bookmarkStart w:id="11" w:name="OLE_LINK15"/>
      <w:bookmarkStart w:id="12" w:name="OLE_LINK16"/>
      <w:r w:rsidRPr="00DF0D05">
        <w:rPr>
          <w:bCs w:val="0"/>
          <w:sz w:val="26"/>
          <w:szCs w:val="26"/>
        </w:rPr>
        <w:t>Про надання дозволу на розробку проєкту землеустрою щодо відведення земельної ділян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DF0D05">
        <w:rPr>
          <w:bCs w:val="0"/>
          <w:sz w:val="26"/>
          <w:szCs w:val="26"/>
        </w:rPr>
        <w:t>ки для будівництва індивідуальних гаражів гр.</w:t>
      </w:r>
      <w:r w:rsidR="00ED1646" w:rsidRPr="00DF0D05">
        <w:rPr>
          <w:bCs w:val="0"/>
          <w:sz w:val="26"/>
          <w:szCs w:val="26"/>
        </w:rPr>
        <w:t xml:space="preserve"> </w:t>
      </w:r>
      <w:r w:rsidRPr="00DF0D05">
        <w:rPr>
          <w:bCs w:val="0"/>
          <w:sz w:val="26"/>
          <w:szCs w:val="26"/>
        </w:rPr>
        <w:t>Мартюк М.Б.</w:t>
      </w:r>
    </w:p>
    <w:p w14:paraId="5B0D6322" w14:textId="27FD9717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</w:t>
      </w:r>
      <w:r w:rsidR="00ED1646" w:rsidRPr="00DF0D05">
        <w:rPr>
          <w:bCs w:val="0"/>
          <w:sz w:val="26"/>
          <w:szCs w:val="26"/>
        </w:rPr>
        <w:t xml:space="preserve"> </w:t>
      </w:r>
      <w:r w:rsidRPr="00DF0D05">
        <w:rPr>
          <w:bCs w:val="0"/>
          <w:sz w:val="26"/>
          <w:szCs w:val="26"/>
        </w:rPr>
        <w:t>Бойко П.Г.</w:t>
      </w:r>
    </w:p>
    <w:p w14:paraId="747029B9" w14:textId="5B508423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trike/>
          <w:sz w:val="26"/>
          <w:szCs w:val="26"/>
          <w:u w:val="single"/>
        </w:rPr>
      </w:pPr>
      <w:r w:rsidRPr="00DF0D05">
        <w:rPr>
          <w:bCs w:val="0"/>
          <w:strike/>
          <w:sz w:val="26"/>
          <w:szCs w:val="26"/>
          <w:u w:val="single"/>
        </w:rPr>
        <w:t xml:space="preserve">Про надання дозволу на розробку проєкту землеустрою щодо відведення земельної ділянки зі зміною цільового призначення з поділом земельної ділянки в оренду гр. Решті Д.Ф. </w:t>
      </w:r>
    </w:p>
    <w:p w14:paraId="2F3AC414" w14:textId="3AEA09C8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trike/>
          <w:sz w:val="26"/>
          <w:szCs w:val="26"/>
          <w:u w:val="single"/>
        </w:rPr>
      </w:pPr>
      <w:r w:rsidRPr="00DF0D05">
        <w:rPr>
          <w:bCs w:val="0"/>
          <w:strike/>
          <w:sz w:val="26"/>
          <w:szCs w:val="26"/>
          <w:u w:val="single"/>
        </w:rPr>
        <w:t xml:space="preserve">Про надання дозволу на розробку проєкту землеустрою щодо відведення земельної ділянки зі зміною цільового призначення з поділом земельної ділянки в оренду гр. Скрипніченко А.І.  </w:t>
      </w:r>
    </w:p>
    <w:p w14:paraId="5EC98DE1" w14:textId="07ADA125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color w:val="000000"/>
          <w:sz w:val="26"/>
          <w:szCs w:val="26"/>
        </w:rPr>
      </w:pPr>
      <w:r w:rsidRPr="00DF0D05">
        <w:rPr>
          <w:bCs w:val="0"/>
          <w:color w:val="000000"/>
          <w:sz w:val="26"/>
          <w:szCs w:val="26"/>
        </w:rPr>
        <w:t>Про затвердження проєктів землеустрою щодо відведення земельних ділянок зі зміною цільового признач</w:t>
      </w:r>
      <w:r w:rsidR="004D2C6E" w:rsidRPr="00DF0D05">
        <w:rPr>
          <w:bCs w:val="0"/>
          <w:color w:val="000000"/>
          <w:sz w:val="26"/>
          <w:szCs w:val="26"/>
        </w:rPr>
        <w:t>ення</w:t>
      </w:r>
      <w:r w:rsidRPr="00DF0D05">
        <w:rPr>
          <w:bCs w:val="0"/>
          <w:color w:val="000000"/>
          <w:sz w:val="26"/>
          <w:szCs w:val="26"/>
        </w:rPr>
        <w:t xml:space="preserve"> з поділом зем</w:t>
      </w:r>
      <w:r w:rsidR="005F5907" w:rsidRPr="00DF0D05">
        <w:rPr>
          <w:bCs w:val="0"/>
          <w:color w:val="000000"/>
          <w:sz w:val="26"/>
          <w:szCs w:val="26"/>
        </w:rPr>
        <w:t>ельної</w:t>
      </w:r>
      <w:r w:rsidRPr="00DF0D05">
        <w:rPr>
          <w:bCs w:val="0"/>
          <w:color w:val="000000"/>
          <w:sz w:val="26"/>
          <w:szCs w:val="26"/>
        </w:rPr>
        <w:t xml:space="preserve"> діл</w:t>
      </w:r>
      <w:r w:rsidR="005F5907" w:rsidRPr="00DF0D05">
        <w:rPr>
          <w:bCs w:val="0"/>
          <w:color w:val="000000"/>
          <w:sz w:val="26"/>
          <w:szCs w:val="26"/>
        </w:rPr>
        <w:t>янки</w:t>
      </w:r>
      <w:r w:rsidRPr="00DF0D05">
        <w:rPr>
          <w:bCs w:val="0"/>
          <w:color w:val="000000"/>
          <w:sz w:val="26"/>
          <w:szCs w:val="26"/>
        </w:rPr>
        <w:t xml:space="preserve"> та передачі їх в оренду громадянам.</w:t>
      </w:r>
    </w:p>
    <w:p w14:paraId="7E165AB0" w14:textId="7C756036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color w:val="000000"/>
          <w:sz w:val="26"/>
          <w:szCs w:val="26"/>
        </w:rPr>
      </w:pPr>
      <w:r w:rsidRPr="00DF0D05">
        <w:rPr>
          <w:bCs w:val="0"/>
          <w:color w:val="000000"/>
          <w:sz w:val="26"/>
          <w:szCs w:val="26"/>
        </w:rPr>
        <w:t>Про надання дозволу на розробку проєктів землеустрою щодо відведення зем</w:t>
      </w:r>
      <w:r w:rsidR="005F5907" w:rsidRPr="00DF0D05">
        <w:rPr>
          <w:bCs w:val="0"/>
          <w:color w:val="000000"/>
          <w:sz w:val="26"/>
          <w:szCs w:val="26"/>
        </w:rPr>
        <w:t xml:space="preserve">ельних </w:t>
      </w:r>
      <w:r w:rsidRPr="00DF0D05">
        <w:rPr>
          <w:bCs w:val="0"/>
          <w:color w:val="000000"/>
          <w:sz w:val="26"/>
          <w:szCs w:val="26"/>
        </w:rPr>
        <w:t xml:space="preserve"> діл</w:t>
      </w:r>
      <w:r w:rsidR="005F5907" w:rsidRPr="00DF0D05">
        <w:rPr>
          <w:bCs w:val="0"/>
          <w:color w:val="000000"/>
          <w:sz w:val="26"/>
          <w:szCs w:val="26"/>
        </w:rPr>
        <w:t>янок</w:t>
      </w:r>
      <w:r w:rsidRPr="00DF0D05">
        <w:rPr>
          <w:bCs w:val="0"/>
          <w:color w:val="000000"/>
          <w:sz w:val="26"/>
          <w:szCs w:val="26"/>
        </w:rPr>
        <w:t xml:space="preserve"> зі зміною цільового призн</w:t>
      </w:r>
      <w:r w:rsidR="00ED1646" w:rsidRPr="00DF0D05">
        <w:rPr>
          <w:bCs w:val="0"/>
          <w:color w:val="000000"/>
          <w:sz w:val="26"/>
          <w:szCs w:val="26"/>
        </w:rPr>
        <w:t>ачення</w:t>
      </w:r>
      <w:r w:rsidRPr="00DF0D05">
        <w:rPr>
          <w:bCs w:val="0"/>
          <w:color w:val="000000"/>
          <w:sz w:val="26"/>
          <w:szCs w:val="26"/>
        </w:rPr>
        <w:t xml:space="preserve"> в оренду (з поділом зем</w:t>
      </w:r>
      <w:r w:rsidR="005F5907" w:rsidRPr="00DF0D05">
        <w:rPr>
          <w:bCs w:val="0"/>
          <w:color w:val="000000"/>
          <w:sz w:val="26"/>
          <w:szCs w:val="26"/>
        </w:rPr>
        <w:t>ельної</w:t>
      </w:r>
      <w:r w:rsidRPr="00DF0D05">
        <w:rPr>
          <w:bCs w:val="0"/>
          <w:color w:val="000000"/>
          <w:sz w:val="26"/>
          <w:szCs w:val="26"/>
        </w:rPr>
        <w:t xml:space="preserve"> діл</w:t>
      </w:r>
      <w:r w:rsidR="005F5907" w:rsidRPr="00DF0D05">
        <w:rPr>
          <w:bCs w:val="0"/>
          <w:color w:val="000000"/>
          <w:sz w:val="26"/>
          <w:szCs w:val="26"/>
        </w:rPr>
        <w:t>янки</w:t>
      </w:r>
      <w:r w:rsidRPr="00DF0D05">
        <w:rPr>
          <w:bCs w:val="0"/>
          <w:color w:val="000000"/>
          <w:sz w:val="26"/>
          <w:szCs w:val="26"/>
        </w:rPr>
        <w:t>) громадянам.</w:t>
      </w:r>
    </w:p>
    <w:p w14:paraId="7B3D007B" w14:textId="2AA15371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розробку проєкту землеустрою щодо відведення зем</w:t>
      </w:r>
      <w:r w:rsidR="005F5907" w:rsidRPr="00DF0D05">
        <w:rPr>
          <w:bCs w:val="0"/>
          <w:sz w:val="26"/>
          <w:szCs w:val="26"/>
        </w:rPr>
        <w:t>ельної</w:t>
      </w:r>
      <w:r w:rsidRPr="00DF0D05">
        <w:rPr>
          <w:bCs w:val="0"/>
          <w:sz w:val="26"/>
          <w:szCs w:val="26"/>
        </w:rPr>
        <w:t xml:space="preserve"> діл</w:t>
      </w:r>
      <w:r w:rsidR="005F5907" w:rsidRPr="00DF0D05">
        <w:rPr>
          <w:bCs w:val="0"/>
          <w:sz w:val="26"/>
          <w:szCs w:val="26"/>
        </w:rPr>
        <w:t>янки</w:t>
      </w:r>
      <w:r w:rsidRPr="00DF0D05">
        <w:rPr>
          <w:bCs w:val="0"/>
          <w:sz w:val="26"/>
          <w:szCs w:val="26"/>
        </w:rPr>
        <w:t xml:space="preserve"> зі зміною цільового признач</w:t>
      </w:r>
      <w:r w:rsidR="005F5907" w:rsidRPr="00DF0D05">
        <w:rPr>
          <w:bCs w:val="0"/>
          <w:sz w:val="26"/>
          <w:szCs w:val="26"/>
        </w:rPr>
        <w:t>ення</w:t>
      </w:r>
      <w:r w:rsidRPr="00DF0D05">
        <w:rPr>
          <w:bCs w:val="0"/>
          <w:sz w:val="26"/>
          <w:szCs w:val="26"/>
        </w:rPr>
        <w:t xml:space="preserve"> на зем</w:t>
      </w:r>
      <w:r w:rsidR="005F5907" w:rsidRPr="00DF0D05">
        <w:rPr>
          <w:bCs w:val="0"/>
          <w:sz w:val="26"/>
          <w:szCs w:val="26"/>
        </w:rPr>
        <w:t xml:space="preserve">ельну </w:t>
      </w:r>
      <w:r w:rsidRPr="00DF0D05">
        <w:rPr>
          <w:bCs w:val="0"/>
          <w:sz w:val="26"/>
          <w:szCs w:val="26"/>
        </w:rPr>
        <w:t>діл</w:t>
      </w:r>
      <w:r w:rsidR="005F5907" w:rsidRPr="00DF0D05">
        <w:rPr>
          <w:bCs w:val="0"/>
          <w:sz w:val="26"/>
          <w:szCs w:val="26"/>
        </w:rPr>
        <w:t>янку</w:t>
      </w:r>
      <w:r w:rsidRPr="00DF0D05">
        <w:rPr>
          <w:bCs w:val="0"/>
          <w:sz w:val="26"/>
          <w:szCs w:val="26"/>
        </w:rPr>
        <w:t xml:space="preserve"> з кадастровим номером 5324884400:00:002:0027.</w:t>
      </w:r>
    </w:p>
    <w:p w14:paraId="472A3519" w14:textId="17F68FFA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надання у користування на умовах оренди земельні ділянки.</w:t>
      </w:r>
    </w:p>
    <w:p w14:paraId="0193201B" w14:textId="6D92A2B9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trike/>
          <w:sz w:val="26"/>
          <w:szCs w:val="26"/>
          <w:u w:val="single"/>
        </w:rPr>
      </w:pPr>
      <w:r w:rsidRPr="00DF0D05">
        <w:rPr>
          <w:bCs w:val="0"/>
          <w:strike/>
          <w:sz w:val="26"/>
          <w:szCs w:val="26"/>
          <w:u w:val="single"/>
        </w:rPr>
        <w:t>Про розробку проєктів землеустрою щодо відведення зем</w:t>
      </w:r>
      <w:r w:rsidR="005F5907" w:rsidRPr="00DF0D05">
        <w:rPr>
          <w:bCs w:val="0"/>
          <w:strike/>
          <w:sz w:val="26"/>
          <w:szCs w:val="26"/>
          <w:u w:val="single"/>
        </w:rPr>
        <w:t>ельних</w:t>
      </w:r>
      <w:r w:rsidRPr="00DF0D05">
        <w:rPr>
          <w:bCs w:val="0"/>
          <w:strike/>
          <w:sz w:val="26"/>
          <w:szCs w:val="26"/>
          <w:u w:val="single"/>
        </w:rPr>
        <w:t xml:space="preserve"> діл</w:t>
      </w:r>
      <w:r w:rsidR="005F5907" w:rsidRPr="00DF0D05">
        <w:rPr>
          <w:bCs w:val="0"/>
          <w:strike/>
          <w:sz w:val="26"/>
          <w:szCs w:val="26"/>
          <w:u w:val="single"/>
        </w:rPr>
        <w:t>янок</w:t>
      </w:r>
      <w:r w:rsidRPr="00DF0D05">
        <w:rPr>
          <w:bCs w:val="0"/>
          <w:strike/>
          <w:sz w:val="26"/>
          <w:szCs w:val="26"/>
          <w:u w:val="single"/>
        </w:rPr>
        <w:t xml:space="preserve"> зі зміною цільового признач</w:t>
      </w:r>
      <w:r w:rsidR="005F5907" w:rsidRPr="00DF0D05">
        <w:rPr>
          <w:bCs w:val="0"/>
          <w:strike/>
          <w:sz w:val="26"/>
          <w:szCs w:val="26"/>
          <w:u w:val="single"/>
        </w:rPr>
        <w:t>ення на земельні ділянки комунальної власності</w:t>
      </w:r>
      <w:r w:rsidRPr="00DF0D05">
        <w:rPr>
          <w:bCs w:val="0"/>
          <w:strike/>
          <w:sz w:val="26"/>
          <w:szCs w:val="26"/>
          <w:u w:val="single"/>
        </w:rPr>
        <w:t xml:space="preserve"> Хорольської міської ради.</w:t>
      </w:r>
    </w:p>
    <w:p w14:paraId="68B36D23" w14:textId="7AA7DC65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5324810100:50:002:0279 площею 0,0025га Хорольської міської ради.</w:t>
      </w:r>
    </w:p>
    <w:p w14:paraId="15D81356" w14:textId="304012C9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надання дозволу на розробку проєкту землеустрою щодо відвед</w:t>
      </w:r>
      <w:r w:rsidR="005F5907" w:rsidRPr="00DF0D05">
        <w:rPr>
          <w:bCs w:val="0"/>
          <w:sz w:val="26"/>
          <w:szCs w:val="26"/>
        </w:rPr>
        <w:t>ення</w:t>
      </w:r>
      <w:r w:rsidRPr="00DF0D05">
        <w:rPr>
          <w:bCs w:val="0"/>
          <w:sz w:val="26"/>
          <w:szCs w:val="26"/>
        </w:rPr>
        <w:t xml:space="preserve"> зем</w:t>
      </w:r>
      <w:r w:rsidR="005F5907" w:rsidRPr="00DF0D05">
        <w:rPr>
          <w:bCs w:val="0"/>
          <w:sz w:val="26"/>
          <w:szCs w:val="26"/>
        </w:rPr>
        <w:t xml:space="preserve">ельної </w:t>
      </w:r>
      <w:r w:rsidRPr="00DF0D05">
        <w:rPr>
          <w:bCs w:val="0"/>
          <w:sz w:val="26"/>
          <w:szCs w:val="26"/>
        </w:rPr>
        <w:t>діл</w:t>
      </w:r>
      <w:r w:rsidR="005F5907" w:rsidRPr="00DF0D05">
        <w:rPr>
          <w:bCs w:val="0"/>
          <w:sz w:val="26"/>
          <w:szCs w:val="26"/>
        </w:rPr>
        <w:t>янки</w:t>
      </w:r>
      <w:r w:rsidRPr="00DF0D05">
        <w:rPr>
          <w:bCs w:val="0"/>
          <w:sz w:val="26"/>
          <w:szCs w:val="26"/>
        </w:rPr>
        <w:t xml:space="preserve"> в оренду зі зміною цільового призн</w:t>
      </w:r>
      <w:r w:rsidR="005F5907" w:rsidRPr="00DF0D05">
        <w:rPr>
          <w:bCs w:val="0"/>
          <w:sz w:val="26"/>
          <w:szCs w:val="26"/>
        </w:rPr>
        <w:t>ачення</w:t>
      </w:r>
      <w:r w:rsidRPr="00DF0D05">
        <w:rPr>
          <w:bCs w:val="0"/>
          <w:sz w:val="26"/>
          <w:szCs w:val="26"/>
        </w:rPr>
        <w:t xml:space="preserve"> за рахунок поділу зем</w:t>
      </w:r>
      <w:r w:rsidR="005F5907" w:rsidRPr="00DF0D05">
        <w:rPr>
          <w:bCs w:val="0"/>
          <w:sz w:val="26"/>
          <w:szCs w:val="26"/>
        </w:rPr>
        <w:t>ельної</w:t>
      </w:r>
      <w:r w:rsidRPr="00DF0D05">
        <w:rPr>
          <w:bCs w:val="0"/>
          <w:sz w:val="26"/>
          <w:szCs w:val="26"/>
        </w:rPr>
        <w:t xml:space="preserve"> діл</w:t>
      </w:r>
      <w:r w:rsidR="005F5907" w:rsidRPr="00DF0D05">
        <w:rPr>
          <w:bCs w:val="0"/>
          <w:sz w:val="26"/>
          <w:szCs w:val="26"/>
        </w:rPr>
        <w:t>янки</w:t>
      </w:r>
      <w:r w:rsidRPr="00DF0D05">
        <w:rPr>
          <w:bCs w:val="0"/>
          <w:sz w:val="26"/>
          <w:szCs w:val="26"/>
        </w:rPr>
        <w:t xml:space="preserve"> гр.</w:t>
      </w:r>
      <w:r w:rsidR="005F5907" w:rsidRPr="00DF0D05">
        <w:rPr>
          <w:bCs w:val="0"/>
          <w:sz w:val="26"/>
          <w:szCs w:val="26"/>
        </w:rPr>
        <w:t xml:space="preserve"> </w:t>
      </w:r>
      <w:r w:rsidRPr="00DF0D05">
        <w:rPr>
          <w:bCs w:val="0"/>
          <w:sz w:val="26"/>
          <w:szCs w:val="26"/>
        </w:rPr>
        <w:t>Пронь Н.Л.</w:t>
      </w:r>
    </w:p>
    <w:p w14:paraId="37927FC1" w14:textId="58A923D9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надання дозволу на розробку проєкту землеустрою щодо відвед</w:t>
      </w:r>
      <w:r w:rsidR="00ED1646" w:rsidRPr="00DF0D05">
        <w:rPr>
          <w:bCs w:val="0"/>
          <w:sz w:val="26"/>
          <w:szCs w:val="26"/>
        </w:rPr>
        <w:t>ення</w:t>
      </w:r>
      <w:r w:rsidRPr="00DF0D05">
        <w:rPr>
          <w:bCs w:val="0"/>
          <w:sz w:val="26"/>
          <w:szCs w:val="26"/>
        </w:rPr>
        <w:t xml:space="preserve"> зем</w:t>
      </w:r>
      <w:r w:rsidR="00ED1646" w:rsidRPr="00DF0D05">
        <w:rPr>
          <w:bCs w:val="0"/>
          <w:sz w:val="26"/>
          <w:szCs w:val="26"/>
        </w:rPr>
        <w:t xml:space="preserve">ельної </w:t>
      </w:r>
      <w:r w:rsidRPr="00DF0D05">
        <w:rPr>
          <w:bCs w:val="0"/>
          <w:sz w:val="26"/>
          <w:szCs w:val="26"/>
        </w:rPr>
        <w:t>діл</w:t>
      </w:r>
      <w:r w:rsidR="00ED1646" w:rsidRPr="00DF0D05">
        <w:rPr>
          <w:bCs w:val="0"/>
          <w:sz w:val="26"/>
          <w:szCs w:val="26"/>
        </w:rPr>
        <w:t>янки</w:t>
      </w:r>
      <w:r w:rsidRPr="00DF0D05">
        <w:rPr>
          <w:bCs w:val="0"/>
          <w:sz w:val="26"/>
          <w:szCs w:val="26"/>
        </w:rPr>
        <w:t xml:space="preserve"> в оренду зі зміною цільового призн</w:t>
      </w:r>
      <w:r w:rsidR="00ED1646" w:rsidRPr="00DF0D05">
        <w:rPr>
          <w:bCs w:val="0"/>
          <w:sz w:val="26"/>
          <w:szCs w:val="26"/>
        </w:rPr>
        <w:t>ачення</w:t>
      </w:r>
      <w:r w:rsidRPr="00DF0D05">
        <w:rPr>
          <w:bCs w:val="0"/>
          <w:sz w:val="26"/>
          <w:szCs w:val="26"/>
        </w:rPr>
        <w:t xml:space="preserve"> за рахунок поділу зем</w:t>
      </w:r>
      <w:r w:rsidR="005F5907" w:rsidRPr="00DF0D05">
        <w:rPr>
          <w:bCs w:val="0"/>
          <w:sz w:val="26"/>
          <w:szCs w:val="26"/>
        </w:rPr>
        <w:t>ельної</w:t>
      </w:r>
      <w:r w:rsidRPr="00DF0D05">
        <w:rPr>
          <w:bCs w:val="0"/>
          <w:sz w:val="26"/>
          <w:szCs w:val="26"/>
        </w:rPr>
        <w:t xml:space="preserve"> діл</w:t>
      </w:r>
      <w:r w:rsidR="005F5907" w:rsidRPr="00DF0D05">
        <w:rPr>
          <w:bCs w:val="0"/>
          <w:sz w:val="26"/>
          <w:szCs w:val="26"/>
        </w:rPr>
        <w:t>янки</w:t>
      </w:r>
      <w:r w:rsidRPr="00DF0D05">
        <w:rPr>
          <w:bCs w:val="0"/>
          <w:sz w:val="26"/>
          <w:szCs w:val="26"/>
        </w:rPr>
        <w:t xml:space="preserve"> гр.</w:t>
      </w:r>
      <w:r w:rsidR="005F5907" w:rsidRPr="00DF0D05">
        <w:rPr>
          <w:bCs w:val="0"/>
          <w:sz w:val="26"/>
          <w:szCs w:val="26"/>
        </w:rPr>
        <w:t xml:space="preserve"> </w:t>
      </w:r>
      <w:r w:rsidRPr="00DF0D05">
        <w:rPr>
          <w:bCs w:val="0"/>
          <w:sz w:val="26"/>
          <w:szCs w:val="26"/>
        </w:rPr>
        <w:t>Кузуб Є.В.</w:t>
      </w:r>
    </w:p>
    <w:p w14:paraId="19EAE291" w14:textId="1AEC5104" w:rsidR="007E7022" w:rsidRPr="00DF0D05" w:rsidRDefault="007E7022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надання дозволу на розробку проєктів землеустрою щодо відведення зем</w:t>
      </w:r>
      <w:r w:rsidR="00ED1646" w:rsidRPr="00DF0D05">
        <w:rPr>
          <w:bCs w:val="0"/>
          <w:sz w:val="26"/>
          <w:szCs w:val="26"/>
        </w:rPr>
        <w:t>ельної</w:t>
      </w:r>
      <w:r w:rsidRPr="00DF0D05">
        <w:rPr>
          <w:bCs w:val="0"/>
          <w:sz w:val="26"/>
          <w:szCs w:val="26"/>
        </w:rPr>
        <w:t xml:space="preserve"> діл</w:t>
      </w:r>
      <w:r w:rsidR="00ED1646" w:rsidRPr="00DF0D05">
        <w:rPr>
          <w:bCs w:val="0"/>
          <w:sz w:val="26"/>
          <w:szCs w:val="26"/>
        </w:rPr>
        <w:t>янки</w:t>
      </w:r>
      <w:r w:rsidRPr="00DF0D05">
        <w:rPr>
          <w:bCs w:val="0"/>
          <w:sz w:val="26"/>
          <w:szCs w:val="26"/>
        </w:rPr>
        <w:t xml:space="preserve"> зі зміною цільового призначення в оренду гр.</w:t>
      </w:r>
      <w:r w:rsidR="00ED1646" w:rsidRPr="00DF0D05">
        <w:rPr>
          <w:bCs w:val="0"/>
          <w:sz w:val="26"/>
          <w:szCs w:val="26"/>
        </w:rPr>
        <w:t xml:space="preserve"> </w:t>
      </w:r>
      <w:r w:rsidRPr="00DF0D05">
        <w:rPr>
          <w:bCs w:val="0"/>
          <w:sz w:val="26"/>
          <w:szCs w:val="26"/>
        </w:rPr>
        <w:t>Бирюк С.І.</w:t>
      </w:r>
    </w:p>
    <w:p w14:paraId="596B2B61" w14:textId="2ED31530" w:rsidR="00A377CB" w:rsidRPr="00DF0D05" w:rsidRDefault="00A377CB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bCs w:val="0"/>
          <w:sz w:val="26"/>
          <w:szCs w:val="26"/>
        </w:rPr>
        <w:t>Про надання дозволу на розробку проєкту землеустрою щодо відведення зем</w:t>
      </w:r>
      <w:r w:rsidR="00ED1646" w:rsidRPr="00DF0D05">
        <w:rPr>
          <w:bCs w:val="0"/>
          <w:sz w:val="26"/>
          <w:szCs w:val="26"/>
        </w:rPr>
        <w:t>ельної</w:t>
      </w:r>
      <w:r w:rsidRPr="00DF0D05">
        <w:rPr>
          <w:bCs w:val="0"/>
          <w:sz w:val="26"/>
          <w:szCs w:val="26"/>
        </w:rPr>
        <w:t xml:space="preserve"> діл</w:t>
      </w:r>
      <w:r w:rsidR="00ED1646" w:rsidRPr="00DF0D05">
        <w:rPr>
          <w:bCs w:val="0"/>
          <w:sz w:val="26"/>
          <w:szCs w:val="26"/>
        </w:rPr>
        <w:t>янки</w:t>
      </w:r>
      <w:r w:rsidRPr="00DF0D05">
        <w:rPr>
          <w:bCs w:val="0"/>
          <w:sz w:val="26"/>
          <w:szCs w:val="26"/>
        </w:rPr>
        <w:t xml:space="preserve"> зі зміною цільового призначення в оренду гр.</w:t>
      </w:r>
      <w:r w:rsidR="00ED1646" w:rsidRPr="00DF0D05">
        <w:rPr>
          <w:bCs w:val="0"/>
          <w:sz w:val="26"/>
          <w:szCs w:val="26"/>
        </w:rPr>
        <w:t xml:space="preserve"> </w:t>
      </w:r>
      <w:r w:rsidRPr="00DF0D05">
        <w:rPr>
          <w:bCs w:val="0"/>
          <w:sz w:val="26"/>
          <w:szCs w:val="26"/>
        </w:rPr>
        <w:t>Карловій І.А.</w:t>
      </w:r>
    </w:p>
    <w:p w14:paraId="284D25E1" w14:textId="40223610" w:rsidR="00A377CB" w:rsidRPr="00DF0D05" w:rsidRDefault="00A377CB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trike/>
          <w:sz w:val="26"/>
          <w:szCs w:val="26"/>
          <w:u w:val="single"/>
        </w:rPr>
      </w:pPr>
      <w:r w:rsidRPr="00DF0D05">
        <w:rPr>
          <w:bCs w:val="0"/>
          <w:strike/>
          <w:sz w:val="26"/>
          <w:szCs w:val="26"/>
          <w:u w:val="single"/>
        </w:rPr>
        <w:t>Про розгляд заяви гр.</w:t>
      </w:r>
      <w:r w:rsidR="00ED1646" w:rsidRPr="00DF0D05">
        <w:rPr>
          <w:bCs w:val="0"/>
          <w:strike/>
          <w:sz w:val="26"/>
          <w:szCs w:val="26"/>
          <w:u w:val="single"/>
        </w:rPr>
        <w:t xml:space="preserve"> </w:t>
      </w:r>
      <w:proofErr w:type="spellStart"/>
      <w:r w:rsidRPr="00DF0D05">
        <w:rPr>
          <w:bCs w:val="0"/>
          <w:strike/>
          <w:sz w:val="26"/>
          <w:szCs w:val="26"/>
          <w:u w:val="single"/>
        </w:rPr>
        <w:t>Перхуна</w:t>
      </w:r>
      <w:proofErr w:type="spellEnd"/>
      <w:r w:rsidRPr="00DF0D05">
        <w:rPr>
          <w:bCs w:val="0"/>
          <w:strike/>
          <w:sz w:val="26"/>
          <w:szCs w:val="26"/>
          <w:u w:val="single"/>
        </w:rPr>
        <w:t xml:space="preserve"> О.М.</w:t>
      </w:r>
    </w:p>
    <w:p w14:paraId="3B2CA595" w14:textId="690BADA4" w:rsidR="00A377CB" w:rsidRPr="00DF0D05" w:rsidRDefault="00A377CB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bookmarkStart w:id="13" w:name="OLE_LINK29"/>
      <w:bookmarkStart w:id="14" w:name="OLE_LINK30"/>
      <w:r w:rsidRPr="00DF0D05">
        <w:rPr>
          <w:bCs w:val="0"/>
          <w:sz w:val="26"/>
          <w:szCs w:val="26"/>
        </w:rPr>
        <w:t xml:space="preserve">Про </w:t>
      </w:r>
      <w:bookmarkEnd w:id="13"/>
      <w:bookmarkEnd w:id="14"/>
      <w:r w:rsidRPr="00DF0D05">
        <w:rPr>
          <w:bCs w:val="0"/>
          <w:sz w:val="26"/>
          <w:szCs w:val="26"/>
        </w:rPr>
        <w:t xml:space="preserve">розгляд заяв </w:t>
      </w:r>
      <w:r w:rsidRPr="00DF0D05">
        <w:rPr>
          <w:sz w:val="26"/>
          <w:szCs w:val="26"/>
        </w:rPr>
        <w:t>громадян.</w:t>
      </w:r>
    </w:p>
    <w:p w14:paraId="246DF42F" w14:textId="663FFEE3" w:rsidR="00A377CB" w:rsidRPr="00DF0D05" w:rsidRDefault="00A377CB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F0D05">
        <w:rPr>
          <w:sz w:val="26"/>
          <w:szCs w:val="26"/>
        </w:rPr>
        <w:t>Про розгляд заяви гр.</w:t>
      </w:r>
      <w:r w:rsidR="00ED1646" w:rsidRPr="00DF0D05">
        <w:rPr>
          <w:sz w:val="26"/>
          <w:szCs w:val="26"/>
        </w:rPr>
        <w:t xml:space="preserve"> </w:t>
      </w:r>
      <w:r w:rsidRPr="00DF0D05">
        <w:rPr>
          <w:sz w:val="26"/>
          <w:szCs w:val="26"/>
        </w:rPr>
        <w:t>Кузуб Є.В.</w:t>
      </w:r>
    </w:p>
    <w:bookmarkEnd w:id="0"/>
    <w:p w14:paraId="6B5286C8" w14:textId="4DC0D96D" w:rsidR="002502FD" w:rsidRPr="00DF0D05" w:rsidRDefault="002502FD" w:rsidP="00ED1646">
      <w:pPr>
        <w:pStyle w:val="ae"/>
        <w:numPr>
          <w:ilvl w:val="0"/>
          <w:numId w:val="2"/>
        </w:numPr>
        <w:tabs>
          <w:tab w:val="left" w:pos="1134"/>
        </w:tabs>
        <w:ind w:left="0" w:firstLine="709"/>
        <w:rPr>
          <w:bCs w:val="0"/>
          <w:sz w:val="26"/>
          <w:szCs w:val="26"/>
        </w:rPr>
      </w:pPr>
      <w:r w:rsidRPr="00DF0D05">
        <w:rPr>
          <w:sz w:val="26"/>
          <w:szCs w:val="26"/>
        </w:rPr>
        <w:t>Різне.</w:t>
      </w:r>
    </w:p>
    <w:sectPr w:rsidR="002502FD" w:rsidRPr="00DF0D05" w:rsidSect="005247B1">
      <w:headerReference w:type="default" r:id="rId7"/>
      <w:pgSz w:w="11906" w:h="16838"/>
      <w:pgMar w:top="568" w:right="566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DDAB2" w14:textId="77777777" w:rsidR="008E1F3D" w:rsidRDefault="008E1F3D" w:rsidP="00621AD4">
      <w:pPr>
        <w:spacing w:after="0" w:line="240" w:lineRule="auto"/>
      </w:pPr>
      <w:r>
        <w:separator/>
      </w:r>
    </w:p>
  </w:endnote>
  <w:endnote w:type="continuationSeparator" w:id="0">
    <w:p w14:paraId="71526A6F" w14:textId="77777777" w:rsidR="008E1F3D" w:rsidRDefault="008E1F3D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3063" w14:textId="77777777" w:rsidR="008E1F3D" w:rsidRDefault="008E1F3D" w:rsidP="00621AD4">
      <w:pPr>
        <w:spacing w:after="0" w:line="240" w:lineRule="auto"/>
      </w:pPr>
      <w:r>
        <w:separator/>
      </w:r>
    </w:p>
  </w:footnote>
  <w:footnote w:type="continuationSeparator" w:id="0">
    <w:p w14:paraId="4F783AE5" w14:textId="77777777" w:rsidR="008E1F3D" w:rsidRDefault="008E1F3D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844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BFAE32" w14:textId="555F380C" w:rsidR="00621AD4" w:rsidRPr="009E730E" w:rsidRDefault="00621AD4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7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7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7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117F" w:rsidRPr="009E730E">
          <w:rPr>
            <w:rFonts w:ascii="Times New Roman" w:hAnsi="Times New Roman" w:cs="Times New Roman"/>
            <w:noProof/>
            <w:sz w:val="24"/>
            <w:szCs w:val="24"/>
            <w:lang w:val="uk-UA"/>
          </w:rPr>
          <w:t>8</w:t>
        </w:r>
        <w:r w:rsidRPr="009E7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14C3"/>
    <w:multiLevelType w:val="hybridMultilevel"/>
    <w:tmpl w:val="74545A6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DB13DE"/>
    <w:multiLevelType w:val="hybridMultilevel"/>
    <w:tmpl w:val="1FECEF0A"/>
    <w:lvl w:ilvl="0" w:tplc="F05C879C">
      <w:start w:val="1"/>
      <w:numFmt w:val="decimal"/>
      <w:lvlText w:val="%1."/>
      <w:lvlJc w:val="left"/>
      <w:pPr>
        <w:ind w:left="6456" w:hanging="360"/>
      </w:pPr>
      <w:rPr>
        <w:rFonts w:hint="default"/>
        <w:b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D432BF"/>
    <w:multiLevelType w:val="hybridMultilevel"/>
    <w:tmpl w:val="078E3BE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D71511"/>
    <w:multiLevelType w:val="hybridMultilevel"/>
    <w:tmpl w:val="548038F2"/>
    <w:lvl w:ilvl="0" w:tplc="A566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021403"/>
    <w:multiLevelType w:val="hybridMultilevel"/>
    <w:tmpl w:val="C9E00924"/>
    <w:lvl w:ilvl="0" w:tplc="1B562FD0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384"/>
    <w:rsid w:val="000008D8"/>
    <w:rsid w:val="00004AFE"/>
    <w:rsid w:val="00010345"/>
    <w:rsid w:val="00010E14"/>
    <w:rsid w:val="00016638"/>
    <w:rsid w:val="00017659"/>
    <w:rsid w:val="00050DC3"/>
    <w:rsid w:val="000510E1"/>
    <w:rsid w:val="000511AB"/>
    <w:rsid w:val="0006176B"/>
    <w:rsid w:val="000736A9"/>
    <w:rsid w:val="00086999"/>
    <w:rsid w:val="00093AE4"/>
    <w:rsid w:val="000A01D0"/>
    <w:rsid w:val="000B009A"/>
    <w:rsid w:val="000B0303"/>
    <w:rsid w:val="000B7A53"/>
    <w:rsid w:val="000D0305"/>
    <w:rsid w:val="000E2FE1"/>
    <w:rsid w:val="000E41CB"/>
    <w:rsid w:val="000F0932"/>
    <w:rsid w:val="000F2BE8"/>
    <w:rsid w:val="000F64D0"/>
    <w:rsid w:val="0010734B"/>
    <w:rsid w:val="00111B84"/>
    <w:rsid w:val="00125251"/>
    <w:rsid w:val="001258FF"/>
    <w:rsid w:val="00125CC1"/>
    <w:rsid w:val="0012750B"/>
    <w:rsid w:val="00134183"/>
    <w:rsid w:val="00137449"/>
    <w:rsid w:val="0014515A"/>
    <w:rsid w:val="00151D6C"/>
    <w:rsid w:val="00152C22"/>
    <w:rsid w:val="00167FCD"/>
    <w:rsid w:val="00172762"/>
    <w:rsid w:val="00176805"/>
    <w:rsid w:val="00180795"/>
    <w:rsid w:val="001B1FD6"/>
    <w:rsid w:val="001B1FDC"/>
    <w:rsid w:val="001B2E17"/>
    <w:rsid w:val="001B3EF2"/>
    <w:rsid w:val="001C6560"/>
    <w:rsid w:val="001D272B"/>
    <w:rsid w:val="001D3EA5"/>
    <w:rsid w:val="001D7865"/>
    <w:rsid w:val="001E3A87"/>
    <w:rsid w:val="001E5871"/>
    <w:rsid w:val="001F0E00"/>
    <w:rsid w:val="001F4ABB"/>
    <w:rsid w:val="00204001"/>
    <w:rsid w:val="00204192"/>
    <w:rsid w:val="00211602"/>
    <w:rsid w:val="00211972"/>
    <w:rsid w:val="0022150F"/>
    <w:rsid w:val="0024010A"/>
    <w:rsid w:val="00243537"/>
    <w:rsid w:val="002502FD"/>
    <w:rsid w:val="002700A1"/>
    <w:rsid w:val="00272E27"/>
    <w:rsid w:val="002742B4"/>
    <w:rsid w:val="0027645F"/>
    <w:rsid w:val="00291A5A"/>
    <w:rsid w:val="00292131"/>
    <w:rsid w:val="002922DD"/>
    <w:rsid w:val="00295979"/>
    <w:rsid w:val="00297ECD"/>
    <w:rsid w:val="002A54CC"/>
    <w:rsid w:val="002B0FEF"/>
    <w:rsid w:val="002B5915"/>
    <w:rsid w:val="002C612E"/>
    <w:rsid w:val="002C6E95"/>
    <w:rsid w:val="002D02F7"/>
    <w:rsid w:val="002D117F"/>
    <w:rsid w:val="002D4AA0"/>
    <w:rsid w:val="002E091C"/>
    <w:rsid w:val="002F79ED"/>
    <w:rsid w:val="003036C5"/>
    <w:rsid w:val="0031219D"/>
    <w:rsid w:val="003146ED"/>
    <w:rsid w:val="00320537"/>
    <w:rsid w:val="00321F01"/>
    <w:rsid w:val="00331CD5"/>
    <w:rsid w:val="00335F9A"/>
    <w:rsid w:val="003468AE"/>
    <w:rsid w:val="0035395B"/>
    <w:rsid w:val="003546A6"/>
    <w:rsid w:val="0036303E"/>
    <w:rsid w:val="0037684A"/>
    <w:rsid w:val="00384117"/>
    <w:rsid w:val="003863CF"/>
    <w:rsid w:val="00390F4B"/>
    <w:rsid w:val="00396481"/>
    <w:rsid w:val="00396AA8"/>
    <w:rsid w:val="00397972"/>
    <w:rsid w:val="003B1D2B"/>
    <w:rsid w:val="003B6C3E"/>
    <w:rsid w:val="003C01AE"/>
    <w:rsid w:val="003E569D"/>
    <w:rsid w:val="00402435"/>
    <w:rsid w:val="00403746"/>
    <w:rsid w:val="004102D4"/>
    <w:rsid w:val="00411E01"/>
    <w:rsid w:val="00414322"/>
    <w:rsid w:val="00421424"/>
    <w:rsid w:val="004361C9"/>
    <w:rsid w:val="00436B29"/>
    <w:rsid w:val="00450FC1"/>
    <w:rsid w:val="00454F0F"/>
    <w:rsid w:val="00457547"/>
    <w:rsid w:val="00460719"/>
    <w:rsid w:val="00470FBC"/>
    <w:rsid w:val="004730F7"/>
    <w:rsid w:val="00485D5D"/>
    <w:rsid w:val="004A43C6"/>
    <w:rsid w:val="004B0E27"/>
    <w:rsid w:val="004C683B"/>
    <w:rsid w:val="004D284B"/>
    <w:rsid w:val="004D2C6E"/>
    <w:rsid w:val="004E1E7D"/>
    <w:rsid w:val="004F1122"/>
    <w:rsid w:val="004F34C1"/>
    <w:rsid w:val="004F4FF3"/>
    <w:rsid w:val="004F6291"/>
    <w:rsid w:val="00513AE7"/>
    <w:rsid w:val="00522646"/>
    <w:rsid w:val="0052337D"/>
    <w:rsid w:val="005247B1"/>
    <w:rsid w:val="00584518"/>
    <w:rsid w:val="00586D79"/>
    <w:rsid w:val="005921DC"/>
    <w:rsid w:val="0059749C"/>
    <w:rsid w:val="005A13D9"/>
    <w:rsid w:val="005A249D"/>
    <w:rsid w:val="005A5367"/>
    <w:rsid w:val="005B3226"/>
    <w:rsid w:val="005C5B57"/>
    <w:rsid w:val="005C6E65"/>
    <w:rsid w:val="005C7C5E"/>
    <w:rsid w:val="005D4695"/>
    <w:rsid w:val="005D5099"/>
    <w:rsid w:val="005D6F72"/>
    <w:rsid w:val="005E11A0"/>
    <w:rsid w:val="005F0789"/>
    <w:rsid w:val="005F5907"/>
    <w:rsid w:val="00613CB8"/>
    <w:rsid w:val="00621743"/>
    <w:rsid w:val="00621AD4"/>
    <w:rsid w:val="00621F79"/>
    <w:rsid w:val="0062235C"/>
    <w:rsid w:val="0063421F"/>
    <w:rsid w:val="006543E8"/>
    <w:rsid w:val="00657598"/>
    <w:rsid w:val="0066116F"/>
    <w:rsid w:val="00663A72"/>
    <w:rsid w:val="006804E0"/>
    <w:rsid w:val="006956E9"/>
    <w:rsid w:val="006B3846"/>
    <w:rsid w:val="006C219A"/>
    <w:rsid w:val="006C270D"/>
    <w:rsid w:val="006C479E"/>
    <w:rsid w:val="006D16CC"/>
    <w:rsid w:val="006E27C0"/>
    <w:rsid w:val="006E59AB"/>
    <w:rsid w:val="006E6C10"/>
    <w:rsid w:val="00721770"/>
    <w:rsid w:val="00731947"/>
    <w:rsid w:val="00732AC1"/>
    <w:rsid w:val="007358F7"/>
    <w:rsid w:val="00745D68"/>
    <w:rsid w:val="00756E69"/>
    <w:rsid w:val="00767D3B"/>
    <w:rsid w:val="00773258"/>
    <w:rsid w:val="00784DFE"/>
    <w:rsid w:val="0078798B"/>
    <w:rsid w:val="007A0C2A"/>
    <w:rsid w:val="007A3494"/>
    <w:rsid w:val="007D4F07"/>
    <w:rsid w:val="007E1A1A"/>
    <w:rsid w:val="007E6CD9"/>
    <w:rsid w:val="007E7022"/>
    <w:rsid w:val="007F5295"/>
    <w:rsid w:val="007F768C"/>
    <w:rsid w:val="008030C5"/>
    <w:rsid w:val="0081686D"/>
    <w:rsid w:val="008271E0"/>
    <w:rsid w:val="00831639"/>
    <w:rsid w:val="008327C0"/>
    <w:rsid w:val="00845588"/>
    <w:rsid w:val="008514D9"/>
    <w:rsid w:val="00860726"/>
    <w:rsid w:val="0086313E"/>
    <w:rsid w:val="00870507"/>
    <w:rsid w:val="008832AC"/>
    <w:rsid w:val="00886EC8"/>
    <w:rsid w:val="0088780D"/>
    <w:rsid w:val="008B01F4"/>
    <w:rsid w:val="008B68F4"/>
    <w:rsid w:val="008C57CF"/>
    <w:rsid w:val="008C7902"/>
    <w:rsid w:val="008D17D3"/>
    <w:rsid w:val="008E1F3D"/>
    <w:rsid w:val="008F07F4"/>
    <w:rsid w:val="008F2F15"/>
    <w:rsid w:val="008F52E7"/>
    <w:rsid w:val="0091108F"/>
    <w:rsid w:val="00911FF4"/>
    <w:rsid w:val="00920589"/>
    <w:rsid w:val="009245B0"/>
    <w:rsid w:val="00926A85"/>
    <w:rsid w:val="00937FA5"/>
    <w:rsid w:val="00951419"/>
    <w:rsid w:val="009560DB"/>
    <w:rsid w:val="009606F9"/>
    <w:rsid w:val="00980068"/>
    <w:rsid w:val="00985FD7"/>
    <w:rsid w:val="009B302A"/>
    <w:rsid w:val="009D6127"/>
    <w:rsid w:val="009E730E"/>
    <w:rsid w:val="009E74C9"/>
    <w:rsid w:val="00A25024"/>
    <w:rsid w:val="00A377CB"/>
    <w:rsid w:val="00A41D24"/>
    <w:rsid w:val="00A66576"/>
    <w:rsid w:val="00A66710"/>
    <w:rsid w:val="00A67896"/>
    <w:rsid w:val="00A811DA"/>
    <w:rsid w:val="00A8273F"/>
    <w:rsid w:val="00AA518E"/>
    <w:rsid w:val="00AA6C80"/>
    <w:rsid w:val="00AA79F7"/>
    <w:rsid w:val="00AB414F"/>
    <w:rsid w:val="00AB581F"/>
    <w:rsid w:val="00AB664E"/>
    <w:rsid w:val="00AC1288"/>
    <w:rsid w:val="00AC3DFF"/>
    <w:rsid w:val="00AC7C7A"/>
    <w:rsid w:val="00AE06B4"/>
    <w:rsid w:val="00AE2640"/>
    <w:rsid w:val="00AE61C0"/>
    <w:rsid w:val="00AF156F"/>
    <w:rsid w:val="00B01057"/>
    <w:rsid w:val="00B063F8"/>
    <w:rsid w:val="00B10B4F"/>
    <w:rsid w:val="00B14140"/>
    <w:rsid w:val="00B141A3"/>
    <w:rsid w:val="00B1575A"/>
    <w:rsid w:val="00B2171E"/>
    <w:rsid w:val="00B2713F"/>
    <w:rsid w:val="00B31127"/>
    <w:rsid w:val="00B43103"/>
    <w:rsid w:val="00B50CEC"/>
    <w:rsid w:val="00B51B51"/>
    <w:rsid w:val="00B556ED"/>
    <w:rsid w:val="00B64DB1"/>
    <w:rsid w:val="00B650AA"/>
    <w:rsid w:val="00B66B25"/>
    <w:rsid w:val="00B733D5"/>
    <w:rsid w:val="00B76808"/>
    <w:rsid w:val="00B87AD8"/>
    <w:rsid w:val="00B901CB"/>
    <w:rsid w:val="00B90C9B"/>
    <w:rsid w:val="00B96EE9"/>
    <w:rsid w:val="00BA0158"/>
    <w:rsid w:val="00BA2631"/>
    <w:rsid w:val="00BA295C"/>
    <w:rsid w:val="00BB2FCA"/>
    <w:rsid w:val="00BC0657"/>
    <w:rsid w:val="00BC6DA5"/>
    <w:rsid w:val="00BD0096"/>
    <w:rsid w:val="00BD1EA2"/>
    <w:rsid w:val="00BD5895"/>
    <w:rsid w:val="00BD6B20"/>
    <w:rsid w:val="00BE352C"/>
    <w:rsid w:val="00BF22FC"/>
    <w:rsid w:val="00C03813"/>
    <w:rsid w:val="00C04E03"/>
    <w:rsid w:val="00C17199"/>
    <w:rsid w:val="00C4291B"/>
    <w:rsid w:val="00C47424"/>
    <w:rsid w:val="00C560B6"/>
    <w:rsid w:val="00C61771"/>
    <w:rsid w:val="00C63CF7"/>
    <w:rsid w:val="00C65376"/>
    <w:rsid w:val="00C66937"/>
    <w:rsid w:val="00C8167E"/>
    <w:rsid w:val="00C95E98"/>
    <w:rsid w:val="00CA0D5C"/>
    <w:rsid w:val="00CA3B01"/>
    <w:rsid w:val="00CB0FF8"/>
    <w:rsid w:val="00CB3A7F"/>
    <w:rsid w:val="00CB5B30"/>
    <w:rsid w:val="00CC152A"/>
    <w:rsid w:val="00CC3FBA"/>
    <w:rsid w:val="00CC7E42"/>
    <w:rsid w:val="00CD4757"/>
    <w:rsid w:val="00CD5CFD"/>
    <w:rsid w:val="00CD6648"/>
    <w:rsid w:val="00CE7AED"/>
    <w:rsid w:val="00CF3A12"/>
    <w:rsid w:val="00CF471C"/>
    <w:rsid w:val="00D05295"/>
    <w:rsid w:val="00D135B9"/>
    <w:rsid w:val="00D21E24"/>
    <w:rsid w:val="00D30E53"/>
    <w:rsid w:val="00D31D97"/>
    <w:rsid w:val="00D47663"/>
    <w:rsid w:val="00D565F2"/>
    <w:rsid w:val="00D6506A"/>
    <w:rsid w:val="00D72937"/>
    <w:rsid w:val="00D84505"/>
    <w:rsid w:val="00D95E9C"/>
    <w:rsid w:val="00D979F7"/>
    <w:rsid w:val="00DA40C8"/>
    <w:rsid w:val="00DC0384"/>
    <w:rsid w:val="00DC133B"/>
    <w:rsid w:val="00DE6C7D"/>
    <w:rsid w:val="00DF0D05"/>
    <w:rsid w:val="00DF7DE2"/>
    <w:rsid w:val="00E01FC9"/>
    <w:rsid w:val="00E074B4"/>
    <w:rsid w:val="00E310C9"/>
    <w:rsid w:val="00E35BC5"/>
    <w:rsid w:val="00E43523"/>
    <w:rsid w:val="00E55603"/>
    <w:rsid w:val="00E70104"/>
    <w:rsid w:val="00E7207F"/>
    <w:rsid w:val="00E82B52"/>
    <w:rsid w:val="00E8746D"/>
    <w:rsid w:val="00E93DFE"/>
    <w:rsid w:val="00E94497"/>
    <w:rsid w:val="00EA41A3"/>
    <w:rsid w:val="00EA4CF6"/>
    <w:rsid w:val="00EC2284"/>
    <w:rsid w:val="00EC70E2"/>
    <w:rsid w:val="00ED1646"/>
    <w:rsid w:val="00ED1956"/>
    <w:rsid w:val="00ED3059"/>
    <w:rsid w:val="00ED4B0D"/>
    <w:rsid w:val="00EE06D1"/>
    <w:rsid w:val="00F151CF"/>
    <w:rsid w:val="00F34EF3"/>
    <w:rsid w:val="00F43073"/>
    <w:rsid w:val="00F50121"/>
    <w:rsid w:val="00F524A1"/>
    <w:rsid w:val="00F538CF"/>
    <w:rsid w:val="00F7038A"/>
    <w:rsid w:val="00F76F59"/>
    <w:rsid w:val="00F77430"/>
    <w:rsid w:val="00F87746"/>
    <w:rsid w:val="00FA1063"/>
    <w:rsid w:val="00FA52CF"/>
    <w:rsid w:val="00FD0328"/>
    <w:rsid w:val="00FE48DC"/>
    <w:rsid w:val="00FE55D7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docId w15:val="{7EBB878A-1C99-4753-8A0C-F48B51B2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E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1AD4"/>
  </w:style>
  <w:style w:type="paragraph" w:styleId="ab">
    <w:name w:val="List Paragraph"/>
    <w:basedOn w:val="a"/>
    <w:uiPriority w:val="99"/>
    <w:qFormat/>
    <w:rsid w:val="00B90C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C66937"/>
    <w:pPr>
      <w:spacing w:after="0" w:line="240" w:lineRule="auto"/>
    </w:pPr>
  </w:style>
  <w:style w:type="paragraph" w:customStyle="1" w:styleId="ae">
    <w:name w:val="Мій"/>
    <w:basedOn w:val="ac"/>
    <w:link w:val="af"/>
    <w:qFormat/>
    <w:rsid w:val="00C66937"/>
    <w:pPr>
      <w:ind w:firstLine="709"/>
      <w:jc w:val="both"/>
    </w:pPr>
    <w:rPr>
      <w:rFonts w:ascii="Times New Roman" w:hAnsi="Times New Roman" w:cs="Times New Roman"/>
      <w:b/>
      <w:bCs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DC133B"/>
    <w:pPr>
      <w:widowControl w:val="0"/>
      <w:autoSpaceDE w:val="0"/>
      <w:autoSpaceDN w:val="0"/>
      <w:spacing w:after="0" w:line="240" w:lineRule="auto"/>
      <w:ind w:left="236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ad">
    <w:name w:val="Без інтервалів Знак"/>
    <w:basedOn w:val="a0"/>
    <w:link w:val="ac"/>
    <w:uiPriority w:val="1"/>
    <w:rsid w:val="00C66937"/>
  </w:style>
  <w:style w:type="character" w:customStyle="1" w:styleId="af">
    <w:name w:val="Мій Знак"/>
    <w:basedOn w:val="ad"/>
    <w:link w:val="ae"/>
    <w:rsid w:val="00C66937"/>
    <w:rPr>
      <w:rFonts w:ascii="Times New Roman" w:hAnsi="Times New Roman" w:cs="Times New Roman"/>
      <w:b/>
      <w:bCs/>
      <w:sz w:val="28"/>
      <w:szCs w:val="28"/>
      <w:lang w:val="uk-UA"/>
    </w:rPr>
  </w:style>
  <w:style w:type="paragraph" w:styleId="af0">
    <w:name w:val="Block Text"/>
    <w:basedOn w:val="a"/>
    <w:rsid w:val="004E1E7D"/>
    <w:pPr>
      <w:spacing w:after="0" w:line="240" w:lineRule="auto"/>
      <w:ind w:left="570" w:right="-57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234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165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9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4</Pages>
  <Words>6956</Words>
  <Characters>3965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67</cp:revision>
  <cp:lastPrinted>2025-12-24T07:44:00Z</cp:lastPrinted>
  <dcterms:created xsi:type="dcterms:W3CDTF">2025-04-21T11:49:00Z</dcterms:created>
  <dcterms:modified xsi:type="dcterms:W3CDTF">2025-12-24T08:08:00Z</dcterms:modified>
</cp:coreProperties>
</file>